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BD" w:rsidRDefault="00B405BD" w:rsidP="00B405BD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РОССИЙСКАЯ ФЕДЕРАЦИЯ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АДМИНИСТРАЦИЯ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МУНИЦИПАЛЬНОГО ОБРАЗОВАНИЯ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ПЧЕВСКОЕ СЕЛЬСКОЕ ПОСЕЛЕНИЕ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КИРИШСКОГО МУНИЦИПАЛЬНОГО РАЙОНА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ЛЕНИНГРАДСКОЙ ОБЛАСТИ</w:t>
      </w:r>
    </w:p>
    <w:p w:rsidR="00B405BD" w:rsidRPr="00DF5FEE" w:rsidRDefault="00B405BD" w:rsidP="00B405BD">
      <w:pPr>
        <w:pStyle w:val="1"/>
        <w:jc w:val="center"/>
      </w:pPr>
    </w:p>
    <w:p w:rsidR="00B405BD" w:rsidRPr="00DF5FEE" w:rsidRDefault="00B405BD" w:rsidP="00B405BD">
      <w:pPr>
        <w:pStyle w:val="3"/>
        <w:rPr>
          <w:sz w:val="24"/>
        </w:rPr>
      </w:pPr>
      <w:r w:rsidRPr="00DF5FEE">
        <w:rPr>
          <w:sz w:val="24"/>
        </w:rPr>
        <w:t>ПОСТАНОВЛЕНИЕ</w:t>
      </w:r>
    </w:p>
    <w:p w:rsidR="00B405BD" w:rsidRDefault="00B405BD" w:rsidP="00B405BD"/>
    <w:p w:rsidR="00B405BD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 xml:space="preserve"> </w:t>
      </w:r>
      <w:r w:rsidR="009C678D">
        <w:rPr>
          <w:sz w:val="28"/>
          <w:szCs w:val="28"/>
        </w:rPr>
        <w:t>18</w:t>
      </w:r>
      <w:r>
        <w:rPr>
          <w:sz w:val="28"/>
          <w:szCs w:val="28"/>
        </w:rPr>
        <w:t xml:space="preserve"> января 20</w:t>
      </w:r>
      <w:r w:rsidR="00C00C06">
        <w:rPr>
          <w:sz w:val="28"/>
          <w:szCs w:val="28"/>
        </w:rPr>
        <w:t>2</w:t>
      </w:r>
      <w:r w:rsidR="009C678D">
        <w:rPr>
          <w:sz w:val="28"/>
          <w:szCs w:val="28"/>
        </w:rPr>
        <w:t>3</w:t>
      </w:r>
      <w:r w:rsidRPr="00EE305B">
        <w:rPr>
          <w:sz w:val="28"/>
          <w:szCs w:val="28"/>
        </w:rPr>
        <w:t xml:space="preserve"> </w:t>
      </w:r>
      <w:r w:rsidRPr="00FB7BBE"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</w:t>
      </w:r>
      <w:r w:rsidRPr="00EE305B">
        <w:rPr>
          <w:sz w:val="28"/>
          <w:szCs w:val="28"/>
        </w:rPr>
        <w:t xml:space="preserve">№ </w:t>
      </w:r>
      <w:r w:rsidR="009C678D">
        <w:rPr>
          <w:sz w:val="28"/>
          <w:szCs w:val="28"/>
        </w:rPr>
        <w:t>1</w:t>
      </w:r>
    </w:p>
    <w:p w:rsidR="00C00C06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ab/>
        <w:t>дер. Пчева</w:t>
      </w:r>
    </w:p>
    <w:p w:rsidR="00B405BD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0C06" w:rsidRDefault="009948EE" w:rsidP="00B405BD">
      <w:r w:rsidRPr="009948E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05pt;width:293.7pt;height:93.7pt;z-index:251660288" filled="f" stroked="f">
            <v:textbox style="mso-next-textbox:#_x0000_s1026">
              <w:txbxContent>
                <w:p w:rsidR="00B405BD" w:rsidRPr="00DF5FEE" w:rsidRDefault="00B405BD" w:rsidP="00B405BD">
                  <w:pPr>
                    <w:pStyle w:val="a3"/>
                    <w:rPr>
                      <w:szCs w:val="24"/>
                    </w:rPr>
                  </w:pPr>
                  <w:r w:rsidRPr="00DF5FEE">
                    <w:rPr>
                      <w:szCs w:val="24"/>
                    </w:rPr>
                    <w:t>Об утверждении перечня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            </w:r>
                  <w:r w:rsidR="00C00C06">
                    <w:rPr>
                      <w:szCs w:val="24"/>
                    </w:rPr>
                    <w:t>е концессионных соглашений в 202</w:t>
                  </w:r>
                  <w:r w:rsidR="009C678D">
                    <w:rPr>
                      <w:szCs w:val="24"/>
                    </w:rPr>
                    <w:t>3</w:t>
                  </w:r>
                  <w:r w:rsidRPr="00DF5FEE">
                    <w:rPr>
                      <w:szCs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B405BD" w:rsidRDefault="00B405BD" w:rsidP="00B405BD">
      <w:pPr>
        <w:jc w:val="center"/>
      </w:pPr>
    </w:p>
    <w:p w:rsidR="00B405BD" w:rsidRPr="00FB7BBE" w:rsidRDefault="00B405BD" w:rsidP="00B405BD">
      <w:pPr>
        <w:rPr>
          <w:b/>
        </w:rPr>
      </w:pPr>
      <w:r w:rsidRPr="007A0265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Pr="007A0265">
        <w:rPr>
          <w:b/>
        </w:rPr>
        <w:t xml:space="preserve">       </w:t>
      </w:r>
      <w:r>
        <w:rPr>
          <w:b/>
        </w:rPr>
        <w:t xml:space="preserve">    </w:t>
      </w:r>
    </w:p>
    <w:p w:rsidR="00B405BD" w:rsidRPr="00FB7BBE" w:rsidRDefault="00B405BD" w:rsidP="00B405BD"/>
    <w:p w:rsidR="00B405BD" w:rsidRPr="00FB7BBE" w:rsidRDefault="00B405BD" w:rsidP="00B405BD"/>
    <w:p w:rsidR="00B405BD" w:rsidRPr="00FB7BBE" w:rsidRDefault="00B405BD" w:rsidP="00B405BD"/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Pr="00BF0D88" w:rsidRDefault="00B405BD" w:rsidP="00B4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D88">
        <w:rPr>
          <w:sz w:val="28"/>
          <w:szCs w:val="28"/>
        </w:rPr>
        <w:t xml:space="preserve">В соответствии с частью 3 статьи 4 Федерального закона от 21.07.2005 </w:t>
      </w:r>
      <w:r w:rsidR="00F24F70">
        <w:rPr>
          <w:sz w:val="28"/>
          <w:szCs w:val="28"/>
        </w:rPr>
        <w:t xml:space="preserve">                         </w:t>
      </w:r>
      <w:r w:rsidRPr="00BF0D88">
        <w:rPr>
          <w:sz w:val="28"/>
          <w:szCs w:val="28"/>
        </w:rPr>
        <w:t>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Пчевское сельское поселение</w:t>
      </w:r>
      <w:r>
        <w:rPr>
          <w:sz w:val="28"/>
          <w:szCs w:val="28"/>
        </w:rPr>
        <w:t xml:space="preserve"> Киришского муниципального района Ленинградской области</w:t>
      </w:r>
    </w:p>
    <w:p w:rsidR="00B405BD" w:rsidRPr="00BF0D88" w:rsidRDefault="00B405BD" w:rsidP="00B405BD">
      <w:pPr>
        <w:shd w:val="clear" w:color="auto" w:fill="FFFFFF"/>
        <w:tabs>
          <w:tab w:val="left" w:pos="2851"/>
        </w:tabs>
        <w:ind w:right="-104" w:firstLine="709"/>
        <w:jc w:val="both"/>
        <w:rPr>
          <w:sz w:val="28"/>
          <w:szCs w:val="28"/>
        </w:rPr>
      </w:pPr>
      <w:r w:rsidRPr="00BF0D88">
        <w:rPr>
          <w:b/>
          <w:sz w:val="28"/>
          <w:szCs w:val="28"/>
        </w:rPr>
        <w:t>ПОСТАНОВЛЯЕТ</w:t>
      </w:r>
      <w:r w:rsidRPr="00BF0D88">
        <w:rPr>
          <w:sz w:val="28"/>
          <w:szCs w:val="28"/>
        </w:rPr>
        <w:t>:</w:t>
      </w:r>
    </w:p>
    <w:p w:rsidR="00B405BD" w:rsidRDefault="00B405BD" w:rsidP="00B405BD">
      <w:pPr>
        <w:shd w:val="clear" w:color="auto" w:fill="FFFFFF"/>
        <w:tabs>
          <w:tab w:val="left" w:pos="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0D88">
        <w:rPr>
          <w:sz w:val="28"/>
          <w:szCs w:val="28"/>
        </w:rPr>
        <w:t>Утвердить Перечень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</w:r>
      <w:r w:rsidR="00C00C06">
        <w:rPr>
          <w:sz w:val="28"/>
          <w:szCs w:val="28"/>
        </w:rPr>
        <w:t>е концессионных соглашений в 202</w:t>
      </w:r>
      <w:r w:rsidR="009C678D">
        <w:rPr>
          <w:sz w:val="28"/>
          <w:szCs w:val="28"/>
        </w:rPr>
        <w:t>3</w:t>
      </w:r>
      <w:r w:rsidRPr="00BF0D88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1</w:t>
      </w:r>
      <w:r w:rsidRPr="00BF0D88">
        <w:rPr>
          <w:sz w:val="28"/>
          <w:szCs w:val="28"/>
        </w:rPr>
        <w:t xml:space="preserve"> к настоящему постановлению. </w:t>
      </w:r>
    </w:p>
    <w:p w:rsidR="00B405BD" w:rsidRPr="00D62AE1" w:rsidRDefault="00B405BD" w:rsidP="00B405BD">
      <w:pPr>
        <w:pStyle w:val="1"/>
        <w:jc w:val="both"/>
        <w:rPr>
          <w:sz w:val="28"/>
          <w:szCs w:val="28"/>
        </w:rPr>
      </w:pPr>
      <w:r w:rsidRPr="00D62AE1">
        <w:tab/>
      </w:r>
      <w:r w:rsidRPr="00D62AE1">
        <w:rPr>
          <w:sz w:val="28"/>
          <w:szCs w:val="28"/>
        </w:rPr>
        <w:t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</w:r>
      <w:r w:rsidR="00C00C06">
        <w:rPr>
          <w:sz w:val="28"/>
          <w:szCs w:val="28"/>
        </w:rPr>
        <w:t>е концессионных соглашений в 202</w:t>
      </w:r>
      <w:r w:rsidR="009C678D">
        <w:rPr>
          <w:sz w:val="28"/>
          <w:szCs w:val="28"/>
        </w:rPr>
        <w:t>3</w:t>
      </w:r>
      <w:r w:rsidRPr="00D62A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2 к настоящему постановлению. 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D88">
        <w:rPr>
          <w:sz w:val="28"/>
          <w:szCs w:val="28"/>
        </w:rPr>
        <w:t xml:space="preserve">. </w:t>
      </w:r>
      <w:r w:rsidRPr="00BF0D88">
        <w:rPr>
          <w:color w:val="000000"/>
          <w:sz w:val="28"/>
          <w:szCs w:val="28"/>
        </w:rPr>
        <w:t>Настоящее постановление подлежит размещению на официальн</w:t>
      </w:r>
      <w:r>
        <w:rPr>
          <w:color w:val="000000"/>
          <w:sz w:val="28"/>
          <w:szCs w:val="28"/>
        </w:rPr>
        <w:t>ых сайтах</w:t>
      </w:r>
      <w:r w:rsidRPr="00BF0D88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924C5A">
          <w:rPr>
            <w:rStyle w:val="a5"/>
            <w:sz w:val="28"/>
            <w:szCs w:val="28"/>
          </w:rPr>
          <w:t>www.</w:t>
        </w:r>
        <w:r w:rsidRPr="00924C5A">
          <w:rPr>
            <w:rStyle w:val="a5"/>
            <w:sz w:val="28"/>
            <w:szCs w:val="28"/>
            <w:lang w:val="en-US"/>
          </w:rPr>
          <w:t>torgi</w:t>
        </w:r>
        <w:r w:rsidRPr="00924C5A">
          <w:rPr>
            <w:rStyle w:val="a5"/>
            <w:sz w:val="28"/>
            <w:szCs w:val="28"/>
          </w:rPr>
          <w:t>.</w:t>
        </w:r>
        <w:r w:rsidRPr="00924C5A">
          <w:rPr>
            <w:rStyle w:val="a5"/>
            <w:sz w:val="28"/>
            <w:szCs w:val="28"/>
            <w:lang w:val="en-US"/>
          </w:rPr>
          <w:t>gov</w:t>
        </w:r>
        <w:r w:rsidRPr="00924C5A">
          <w:rPr>
            <w:rStyle w:val="a5"/>
            <w:sz w:val="28"/>
            <w:szCs w:val="28"/>
          </w:rPr>
          <w:t>.</w:t>
        </w:r>
        <w:r w:rsidRPr="00924C5A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,</w:t>
      </w:r>
      <w:r w:rsidRPr="00DF5FEE">
        <w:rPr>
          <w:color w:val="000000"/>
          <w:sz w:val="28"/>
          <w:szCs w:val="28"/>
        </w:rPr>
        <w:t xml:space="preserve"> </w:t>
      </w:r>
      <w:r w:rsidRPr="00BF0D88">
        <w:rPr>
          <w:color w:val="000000"/>
          <w:sz w:val="28"/>
          <w:szCs w:val="28"/>
        </w:rPr>
        <w:t xml:space="preserve"> </w:t>
      </w:r>
      <w:hyperlink r:id="rId8" w:history="1">
        <w:r w:rsidRPr="00BF0D88">
          <w:rPr>
            <w:rStyle w:val="a5"/>
            <w:sz w:val="28"/>
            <w:szCs w:val="28"/>
          </w:rPr>
          <w:t>www.pchevskoe.ru</w:t>
        </w:r>
      </w:hyperlink>
      <w:r w:rsidRPr="00BF0D88">
        <w:rPr>
          <w:sz w:val="28"/>
          <w:szCs w:val="28"/>
        </w:rPr>
        <w:t>.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D88">
        <w:rPr>
          <w:sz w:val="28"/>
          <w:szCs w:val="28"/>
        </w:rPr>
        <w:t xml:space="preserve">. </w:t>
      </w:r>
      <w:proofErr w:type="gramStart"/>
      <w:r w:rsidRPr="00BF0D88">
        <w:rPr>
          <w:color w:val="000000"/>
          <w:sz w:val="28"/>
          <w:szCs w:val="28"/>
        </w:rPr>
        <w:t>Контроль за</w:t>
      </w:r>
      <w:proofErr w:type="gramEnd"/>
      <w:r w:rsidRPr="00BF0D8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610F23" w:rsidP="00B405BD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B405BD" w:rsidRPr="00BF0D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05BD" w:rsidRPr="00BF0D88">
        <w:rPr>
          <w:sz w:val="28"/>
          <w:szCs w:val="28"/>
        </w:rPr>
        <w:t xml:space="preserve"> администрации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О.Н. </w:t>
      </w:r>
      <w:proofErr w:type="spellStart"/>
      <w:r>
        <w:rPr>
          <w:sz w:val="28"/>
          <w:szCs w:val="28"/>
        </w:rPr>
        <w:t>Зюхина</w:t>
      </w:r>
      <w:proofErr w:type="spellEnd"/>
      <w:r w:rsidR="00B405BD" w:rsidRPr="00BF0D88">
        <w:rPr>
          <w:sz w:val="28"/>
          <w:szCs w:val="28"/>
        </w:rPr>
        <w:t xml:space="preserve"> 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</w:pPr>
      <w:r>
        <w:t xml:space="preserve">Разослано: в дело, прокуратура, бухгалтерия, Левашов Д.Н.. </w:t>
      </w:r>
    </w:p>
    <w:p w:rsidR="00B405BD" w:rsidRDefault="00B405BD" w:rsidP="00B405BD">
      <w:pPr>
        <w:rPr>
          <w:sz w:val="22"/>
          <w:szCs w:val="22"/>
        </w:rPr>
        <w:sectPr w:rsidR="00B405BD" w:rsidSect="00F24F7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3560" w:type="dxa"/>
        <w:tblInd w:w="93" w:type="dxa"/>
        <w:tblLook w:val="04A0"/>
      </w:tblPr>
      <w:tblGrid>
        <w:gridCol w:w="420"/>
        <w:gridCol w:w="960"/>
        <w:gridCol w:w="2060"/>
        <w:gridCol w:w="2400"/>
        <w:gridCol w:w="960"/>
        <w:gridCol w:w="960"/>
        <w:gridCol w:w="1640"/>
        <w:gridCol w:w="960"/>
        <w:gridCol w:w="1540"/>
        <w:gridCol w:w="1660"/>
      </w:tblGrid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Приложение №1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к постановлению администрации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муниципального образования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Ленинградской области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610F23" w:rsidP="00C97D55">
            <w:r>
              <w:t xml:space="preserve">От </w:t>
            </w:r>
            <w:r w:rsidR="009C678D">
              <w:t>18</w:t>
            </w:r>
            <w:r w:rsidR="00B405BD" w:rsidRPr="00B405BD">
              <w:t xml:space="preserve"> января 20</w:t>
            </w:r>
            <w:r w:rsidR="00C00C06">
              <w:t>2</w:t>
            </w:r>
            <w:r w:rsidR="009C678D">
              <w:t>3</w:t>
            </w:r>
            <w:r>
              <w:t xml:space="preserve"> </w:t>
            </w:r>
            <w:r w:rsidR="00B405BD" w:rsidRPr="00B405BD">
              <w:t xml:space="preserve">№  </w:t>
            </w:r>
            <w:r w:rsidR="009C678D">
              <w:t>1</w:t>
            </w:r>
          </w:p>
        </w:tc>
      </w:tr>
      <w:tr w:rsidR="00B405BD" w:rsidRPr="00B405BD" w:rsidTr="00B405BD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ПЕРЕЧЕНЬ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BF" w:rsidRDefault="00B405BD" w:rsidP="00B405BD">
            <w:pPr>
              <w:jc w:val="center"/>
            </w:pPr>
            <w:r w:rsidRPr="00B405BD">
              <w:t xml:space="preserve"> муниципального имущества муниципального образования</w:t>
            </w:r>
            <w:r w:rsidR="00F24F70">
              <w:t xml:space="preserve"> </w:t>
            </w:r>
            <w:r w:rsidRPr="00B405BD">
              <w:t xml:space="preserve">Пчевское сельское поселение </w:t>
            </w:r>
          </w:p>
          <w:p w:rsidR="00B405BD" w:rsidRPr="00B405BD" w:rsidRDefault="00B405BD" w:rsidP="00B405BD">
            <w:pPr>
              <w:jc w:val="center"/>
            </w:pPr>
            <w:r w:rsidRPr="00B405BD">
              <w:t xml:space="preserve">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9C678D">
            <w:pPr>
              <w:jc w:val="center"/>
            </w:pPr>
            <w:r w:rsidRPr="00B405BD">
              <w:t xml:space="preserve">Ленинградской области,  в </w:t>
            </w:r>
            <w:proofErr w:type="gramStart"/>
            <w:r w:rsidRPr="00B405BD">
              <w:t>отношении</w:t>
            </w:r>
            <w:proofErr w:type="gramEnd"/>
            <w:r w:rsidRPr="00B405BD">
              <w:t xml:space="preserve"> которого планируется заключение</w:t>
            </w:r>
            <w:r w:rsidR="00C00C06">
              <w:t xml:space="preserve"> концессионного соглашения в 202</w:t>
            </w:r>
            <w:r w:rsidR="009C678D">
              <w:t>3</w:t>
            </w:r>
            <w:r w:rsidRPr="00B405BD">
              <w:t xml:space="preserve"> году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№                 </w:t>
            </w:r>
            <w:proofErr w:type="spellStart"/>
            <w:proofErr w:type="gramStart"/>
            <w:r w:rsidRPr="00B405B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405B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405B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405BD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proofErr w:type="spellStart"/>
            <w:r w:rsidRPr="00B405BD">
              <w:rPr>
                <w:b/>
                <w:bCs/>
                <w:sz w:val="22"/>
                <w:szCs w:val="22"/>
              </w:rPr>
              <w:t>Инв.№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Наименование объектов основных средств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Год ввода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Балансовая  стоимость, (руб.)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Амортизация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>,(</w:t>
            </w:r>
            <w:proofErr w:type="gramEnd"/>
            <w:r w:rsidRPr="00B405BD">
              <w:rPr>
                <w:b/>
                <w:bCs/>
                <w:sz w:val="22"/>
                <w:szCs w:val="22"/>
              </w:rPr>
              <w:t>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Остаточная  стоимость, (руб.)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B405BD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405B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ТЕПЛОСНАБЖЕНИЕ</w:t>
            </w:r>
          </w:p>
        </w:tc>
      </w:tr>
      <w:tr w:rsidR="00B405BD" w:rsidRPr="00B405BD" w:rsidTr="00B405BD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Производственно-технологический комплекс теплоснабжения д. Пчева Киришского района Ленинградской области  </w:t>
            </w:r>
          </w:p>
        </w:tc>
      </w:tr>
      <w:tr w:rsidR="00B405BD" w:rsidRPr="00B405BD" w:rsidTr="00B405BD">
        <w:trPr>
          <w:trHeight w:val="12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Здание котельной, дер. Пчева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470 640,00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323 795,31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146 844,69</w:t>
            </w:r>
          </w:p>
        </w:tc>
      </w:tr>
      <w:tr w:rsidR="00B405BD" w:rsidRPr="00B405BD" w:rsidTr="00B405BD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Здание подстанции КТПП-ТМ-400, дер. Пчева,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Газопровод внутренний и наружный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3 574 491,11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3 371 227,33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203263,78</w:t>
            </w:r>
          </w:p>
        </w:tc>
      </w:tr>
      <w:tr w:rsidR="00B405BD" w:rsidRPr="00B405BD" w:rsidTr="00B405BD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Система тепловых сетей  д. </w:t>
            </w:r>
            <w:proofErr w:type="spellStart"/>
            <w:r w:rsidRPr="00B405BD">
              <w:rPr>
                <w:sz w:val="22"/>
                <w:szCs w:val="22"/>
              </w:rPr>
              <w:t>Пчева</w:t>
            </w:r>
            <w:proofErr w:type="spellEnd"/>
            <w:r w:rsidRPr="00B405BD">
              <w:rPr>
                <w:sz w:val="22"/>
                <w:szCs w:val="22"/>
              </w:rPr>
              <w:t xml:space="preserve">  протяженностью 4846,0 </w:t>
            </w:r>
            <w:proofErr w:type="spellStart"/>
            <w:proofErr w:type="gramStart"/>
            <w:r w:rsidRPr="00B40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05BD">
              <w:rPr>
                <w:sz w:val="22"/>
                <w:szCs w:val="22"/>
              </w:rPr>
              <w:t>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4 016 022,00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4 016 022,00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 производственно-технологическому комплексу теплоснабжения с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405BD">
              <w:rPr>
                <w:b/>
                <w:bCs/>
                <w:sz w:val="22"/>
                <w:szCs w:val="22"/>
              </w:rPr>
              <w:t>ождествено: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8 063 856,11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7 713 747,64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350 108,47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Объекты теплоснабжения  д. Пчева Киришского района Ленинградской области 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Котел </w:t>
            </w:r>
            <w:proofErr w:type="spellStart"/>
            <w:r w:rsidRPr="00B405BD">
              <w:rPr>
                <w:sz w:val="22"/>
                <w:szCs w:val="22"/>
              </w:rPr>
              <w:t>водогрейн</w:t>
            </w:r>
            <w:proofErr w:type="spellEnd"/>
            <w:r w:rsidRPr="00B405BD">
              <w:rPr>
                <w:sz w:val="22"/>
                <w:szCs w:val="22"/>
              </w:rPr>
              <w:t xml:space="preserve">. пол. </w:t>
            </w:r>
            <w:proofErr w:type="spellStart"/>
            <w:r w:rsidRPr="00B405BD">
              <w:rPr>
                <w:sz w:val="22"/>
                <w:szCs w:val="22"/>
              </w:rPr>
              <w:t>обв</w:t>
            </w:r>
            <w:proofErr w:type="spellEnd"/>
            <w:r w:rsidRPr="00B405BD">
              <w:rPr>
                <w:sz w:val="22"/>
                <w:szCs w:val="22"/>
              </w:rPr>
              <w:t xml:space="preserve">. с </w:t>
            </w:r>
            <w:proofErr w:type="spellStart"/>
            <w:r w:rsidRPr="00B405BD">
              <w:rPr>
                <w:sz w:val="22"/>
                <w:szCs w:val="22"/>
              </w:rPr>
              <w:t>устр</w:t>
            </w:r>
            <w:proofErr w:type="gramStart"/>
            <w:r w:rsidRPr="00B405BD">
              <w:rPr>
                <w:sz w:val="22"/>
                <w:szCs w:val="22"/>
              </w:rPr>
              <w:t>.а</w:t>
            </w:r>
            <w:proofErr w:type="gramEnd"/>
            <w:r w:rsidRPr="00B405BD">
              <w:rPr>
                <w:sz w:val="22"/>
                <w:szCs w:val="22"/>
              </w:rPr>
              <w:t>втом</w:t>
            </w:r>
            <w:proofErr w:type="spellEnd"/>
            <w:r w:rsidRPr="00B405BD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2 287 130,40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1 694 666,76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1 405 333,24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00000000000216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Котел VAPOR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1 240 000,02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1 859 999,98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00000000010333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Котел </w:t>
            </w:r>
            <w:proofErr w:type="spellStart"/>
            <w:r w:rsidRPr="00B405BD">
              <w:rPr>
                <w:sz w:val="22"/>
                <w:szCs w:val="22"/>
              </w:rPr>
              <w:t>Турботерм</w:t>
            </w:r>
            <w:proofErr w:type="spellEnd"/>
            <w:r w:rsidRPr="00B405BD">
              <w:rPr>
                <w:sz w:val="22"/>
                <w:szCs w:val="22"/>
              </w:rPr>
              <w:t xml:space="preserve"> ТТ-2000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1 141 780,67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342 534,42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799 246,25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150;151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Аккумуляторный бак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142 227,40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84 733,74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57 493,66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94;95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Емкость мазутная 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Емкость мазутная 75м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Электростанция А-2400 </w:t>
            </w:r>
            <w:proofErr w:type="spellStart"/>
            <w:r w:rsidRPr="00B405BD">
              <w:rPr>
                <w:sz w:val="22"/>
                <w:szCs w:val="22"/>
              </w:rPr>
              <w:t>генерат</w:t>
            </w:r>
            <w:proofErr w:type="gramStart"/>
            <w:r w:rsidRPr="00B405BD">
              <w:rPr>
                <w:sz w:val="22"/>
                <w:szCs w:val="22"/>
              </w:rPr>
              <w:t>.у</w:t>
            </w:r>
            <w:proofErr w:type="gramEnd"/>
            <w:r w:rsidRPr="00B405BD">
              <w:rPr>
                <w:sz w:val="22"/>
                <w:szCs w:val="22"/>
              </w:rPr>
              <w:t>ст</w:t>
            </w:r>
            <w:proofErr w:type="spellEnd"/>
            <w:r w:rsidRPr="00B405BD">
              <w:rPr>
                <w:sz w:val="22"/>
                <w:szCs w:val="22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99 723,40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68 737,16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30 986,24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101 379,40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69 878,52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31 500,88</w:t>
            </w:r>
          </w:p>
        </w:tc>
      </w:tr>
      <w:tr w:rsidR="00B405BD" w:rsidRPr="00B405BD" w:rsidTr="00B405BD">
        <w:trPr>
          <w:trHeight w:val="9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Подогрев химических веществ на базе 2-х теплообменников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1 526 028,48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909 293,17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616 735,31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Узел учета т/э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80 132,25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68 293,52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11 838,73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Цирк</w:t>
            </w:r>
            <w:proofErr w:type="gramStart"/>
            <w:r w:rsidRPr="00B405BD">
              <w:rPr>
                <w:sz w:val="22"/>
                <w:szCs w:val="22"/>
              </w:rPr>
              <w:t>.н</w:t>
            </w:r>
            <w:proofErr w:type="gramEnd"/>
            <w:r w:rsidRPr="00B405BD">
              <w:rPr>
                <w:sz w:val="22"/>
                <w:szCs w:val="22"/>
              </w:rPr>
              <w:t>ас.устан</w:t>
            </w:r>
            <w:proofErr w:type="spellEnd"/>
            <w:r w:rsidRPr="00B405BD">
              <w:rPr>
                <w:sz w:val="22"/>
                <w:szCs w:val="22"/>
              </w:rPr>
              <w:t>./2 насоса ТЦ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136 013,76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136 013,79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Щит управления насосами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180 842,10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121 082,86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59 759,24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Эл</w:t>
            </w:r>
            <w:proofErr w:type="gramStart"/>
            <w:r w:rsidRPr="00B405BD">
              <w:rPr>
                <w:sz w:val="22"/>
                <w:szCs w:val="22"/>
              </w:rPr>
              <w:t>.Д</w:t>
            </w:r>
            <w:proofErr w:type="gramEnd"/>
            <w:r w:rsidRPr="00B405BD">
              <w:rPr>
                <w:sz w:val="22"/>
                <w:szCs w:val="22"/>
              </w:rPr>
              <w:t>вигатель</w:t>
            </w:r>
            <w:proofErr w:type="spellEnd"/>
            <w:r w:rsidRPr="00B405BD">
              <w:rPr>
                <w:sz w:val="22"/>
                <w:szCs w:val="22"/>
              </w:rPr>
              <w:t xml:space="preserve"> АИР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00000000000114-118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Электр</w:t>
            </w:r>
            <w:proofErr w:type="gramStart"/>
            <w:r w:rsidRPr="00B405BD">
              <w:rPr>
                <w:sz w:val="22"/>
                <w:szCs w:val="22"/>
              </w:rPr>
              <w:t>.р</w:t>
            </w:r>
            <w:proofErr w:type="gramEnd"/>
            <w:r w:rsidRPr="00B405BD">
              <w:rPr>
                <w:sz w:val="22"/>
                <w:szCs w:val="22"/>
              </w:rPr>
              <w:t>аспред.щиты</w:t>
            </w:r>
            <w:proofErr w:type="spellEnd"/>
            <w:r w:rsidRPr="00B405BD">
              <w:rPr>
                <w:sz w:val="22"/>
                <w:szCs w:val="22"/>
              </w:rPr>
              <w:t xml:space="preserve"> /5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объектам теплоснабжения дер. Пчева Киришского района Ленинградской области: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8 890 541,98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4 445 400,28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4 445 241,73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ИТОГО по теплоснабжению дер. Пчева Киришского района Ленинградской области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16 954 395,09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12 159 147,92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4 795 350, 20 </w:t>
            </w:r>
          </w:p>
        </w:tc>
      </w:tr>
    </w:tbl>
    <w:p w:rsidR="00B405BD" w:rsidRDefault="00B405BD" w:rsidP="00B405BD">
      <w:pPr>
        <w:jc w:val="both"/>
      </w:pPr>
    </w:p>
    <w:p w:rsidR="00B405BD" w:rsidRDefault="00B405BD" w:rsidP="00B405BD">
      <w:pPr>
        <w:pStyle w:val="1"/>
        <w:jc w:val="right"/>
      </w:pPr>
      <w:r>
        <w:t xml:space="preserve">Приложение 2 </w:t>
      </w:r>
    </w:p>
    <w:p w:rsidR="00B405BD" w:rsidRDefault="00B405BD" w:rsidP="00B405BD">
      <w:pPr>
        <w:pStyle w:val="1"/>
        <w:jc w:val="right"/>
      </w:pPr>
      <w:r>
        <w:t xml:space="preserve">к постановлению администрации </w:t>
      </w:r>
    </w:p>
    <w:p w:rsidR="00B405BD" w:rsidRDefault="00B405BD" w:rsidP="00B405BD">
      <w:pPr>
        <w:pStyle w:val="1"/>
        <w:jc w:val="right"/>
      </w:pPr>
      <w:r>
        <w:t xml:space="preserve">муниципального образования </w:t>
      </w:r>
    </w:p>
    <w:p w:rsidR="00B405BD" w:rsidRDefault="00B405BD" w:rsidP="00B405BD">
      <w:pPr>
        <w:pStyle w:val="1"/>
        <w:jc w:val="right"/>
      </w:pPr>
      <w:r>
        <w:t xml:space="preserve">Пчевское  сельское поселение </w:t>
      </w:r>
    </w:p>
    <w:p w:rsidR="00B405BD" w:rsidRDefault="00B405BD" w:rsidP="00B405BD">
      <w:pPr>
        <w:pStyle w:val="1"/>
        <w:jc w:val="right"/>
      </w:pPr>
      <w:r>
        <w:t xml:space="preserve">Киришского  муниципального района </w:t>
      </w:r>
    </w:p>
    <w:p w:rsidR="00B405BD" w:rsidRDefault="00B405BD" w:rsidP="00B405BD">
      <w:pPr>
        <w:pStyle w:val="1"/>
        <w:jc w:val="right"/>
      </w:pPr>
      <w:r>
        <w:t xml:space="preserve">Ленинградской области </w:t>
      </w:r>
    </w:p>
    <w:p w:rsidR="00B405BD" w:rsidRDefault="009C678D" w:rsidP="00B405BD">
      <w:pPr>
        <w:pStyle w:val="1"/>
        <w:jc w:val="right"/>
        <w:rPr>
          <w:rStyle w:val="12pt0pt"/>
        </w:rPr>
      </w:pPr>
      <w:r>
        <w:t>от 18</w:t>
      </w:r>
      <w:r w:rsidR="00B405BD">
        <w:t xml:space="preserve"> января 20</w:t>
      </w:r>
      <w:r w:rsidR="00C00C06">
        <w:t>2</w:t>
      </w:r>
      <w:r>
        <w:t>3</w:t>
      </w:r>
      <w:r w:rsidR="00B405BD">
        <w:t xml:space="preserve">  года </w:t>
      </w:r>
      <w:r w:rsidR="00B405BD">
        <w:rPr>
          <w:rStyle w:val="12pt0pt"/>
        </w:rPr>
        <w:t xml:space="preserve">№ </w:t>
      </w:r>
      <w:r>
        <w:rPr>
          <w:rStyle w:val="12pt0pt"/>
        </w:rPr>
        <w:t>1</w:t>
      </w:r>
    </w:p>
    <w:p w:rsidR="00B405BD" w:rsidRDefault="00B405BD" w:rsidP="00B405BD">
      <w:pPr>
        <w:pStyle w:val="1"/>
        <w:jc w:val="right"/>
      </w:pPr>
    </w:p>
    <w:p w:rsidR="00B405BD" w:rsidRDefault="00B405BD" w:rsidP="00B405BD">
      <w:pPr>
        <w:pStyle w:val="1"/>
        <w:jc w:val="center"/>
        <w:rPr>
          <w:sz w:val="28"/>
          <w:szCs w:val="28"/>
        </w:rPr>
      </w:pP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ПОРЯДОК</w:t>
      </w: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получения копии отчета о техническом обследовании объектов, находящихся в муниципальной собственности муниципального образования</w:t>
      </w:r>
      <w:r w:rsidR="00F24F70">
        <w:rPr>
          <w:sz w:val="28"/>
          <w:szCs w:val="28"/>
        </w:rPr>
        <w:t xml:space="preserve"> </w:t>
      </w:r>
      <w:r w:rsidRPr="00D62AE1">
        <w:rPr>
          <w:sz w:val="28"/>
          <w:szCs w:val="28"/>
        </w:rPr>
        <w:t>Пчевское  сельское поселение Киришского муниципального района</w:t>
      </w:r>
    </w:p>
    <w:p w:rsidR="00B405BD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Ленинградской области, в отношении которых планируется заключение концессионных соглашений в 20</w:t>
      </w:r>
      <w:r w:rsidR="00C00C06">
        <w:rPr>
          <w:sz w:val="28"/>
          <w:szCs w:val="28"/>
        </w:rPr>
        <w:t>2</w:t>
      </w:r>
      <w:r w:rsidR="009C678D">
        <w:rPr>
          <w:sz w:val="28"/>
          <w:szCs w:val="28"/>
        </w:rPr>
        <w:t>3</w:t>
      </w:r>
      <w:r w:rsidRPr="00D62AE1">
        <w:rPr>
          <w:sz w:val="28"/>
          <w:szCs w:val="28"/>
        </w:rPr>
        <w:t xml:space="preserve"> году</w:t>
      </w:r>
    </w:p>
    <w:p w:rsidR="00B405BD" w:rsidRPr="00E50845" w:rsidRDefault="00B405BD" w:rsidP="00B405BD">
      <w:pPr>
        <w:pStyle w:val="1"/>
        <w:jc w:val="center"/>
        <w:rPr>
          <w:sz w:val="28"/>
          <w:szCs w:val="28"/>
        </w:rPr>
      </w:pPr>
    </w:p>
    <w:p w:rsidR="00B405BD" w:rsidRPr="00E50845" w:rsidRDefault="00B405BD" w:rsidP="00B405BD">
      <w:pPr>
        <w:pStyle w:val="10"/>
        <w:shd w:val="clear" w:color="auto" w:fill="auto"/>
        <w:spacing w:after="0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>1. Копия отчета о техническом обследовании объектов, находящихся в муниципальной собственности муниципального образования Пчевское  сельское поселение Киришского муниципального района Ленинградской области, в отношении которых планируется заключение концессионных соглашений в 20</w:t>
      </w:r>
      <w:r w:rsidR="00812F04">
        <w:rPr>
          <w:rFonts w:ascii="Times New Roman" w:hAnsi="Times New Roman" w:cs="Times New Roman"/>
          <w:sz w:val="28"/>
          <w:szCs w:val="28"/>
        </w:rPr>
        <w:t>2</w:t>
      </w:r>
      <w:r w:rsidR="009C678D">
        <w:rPr>
          <w:rFonts w:ascii="Times New Roman" w:hAnsi="Times New Roman" w:cs="Times New Roman"/>
          <w:sz w:val="28"/>
          <w:szCs w:val="28"/>
        </w:rPr>
        <w:t>3</w:t>
      </w:r>
      <w:r w:rsidRPr="00E50845">
        <w:rPr>
          <w:rFonts w:ascii="Times New Roman" w:hAnsi="Times New Roman" w:cs="Times New Roman"/>
          <w:sz w:val="28"/>
          <w:szCs w:val="28"/>
        </w:rPr>
        <w:t xml:space="preserve"> году, предоставляется администрацией муниципального образования Пчевское сельское поселение Киришского муниципального района Ленинградской области по письменному запросу в произвольной форме заинтересованного лица.</w:t>
      </w:r>
    </w:p>
    <w:p w:rsidR="00B405BD" w:rsidRPr="00E50845" w:rsidRDefault="00B405BD" w:rsidP="00B405BD">
      <w:pPr>
        <w:pStyle w:val="1"/>
        <w:jc w:val="both"/>
        <w:rPr>
          <w:sz w:val="28"/>
          <w:szCs w:val="28"/>
        </w:rPr>
      </w:pPr>
      <w:r w:rsidRPr="00E50845">
        <w:t xml:space="preserve"> </w:t>
      </w:r>
      <w:r w:rsidRPr="00E50845">
        <w:tab/>
      </w:r>
      <w:r w:rsidRPr="00E50845">
        <w:rPr>
          <w:sz w:val="28"/>
          <w:szCs w:val="28"/>
        </w:rPr>
        <w:t>Запрос должен содержать: фамилию,</w:t>
      </w:r>
      <w:r w:rsidRPr="00E50845">
        <w:rPr>
          <w:sz w:val="28"/>
          <w:szCs w:val="28"/>
        </w:rPr>
        <w:tab/>
        <w:t>имя,</w:t>
      </w:r>
      <w:r w:rsidRPr="00E50845">
        <w:rPr>
          <w:sz w:val="28"/>
          <w:szCs w:val="28"/>
        </w:rPr>
        <w:tab/>
        <w:t>отчество</w:t>
      </w:r>
      <w:r w:rsidRPr="00E50845">
        <w:rPr>
          <w:sz w:val="28"/>
          <w:szCs w:val="28"/>
        </w:rPr>
        <w:tab/>
        <w:t>заявителя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B405BD" w:rsidRPr="00E50845" w:rsidRDefault="00B405BD" w:rsidP="00B405BD">
      <w:pPr>
        <w:pStyle w:val="10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в десятидневный срок со дня получения запросов.</w:t>
      </w:r>
    </w:p>
    <w:p w:rsidR="00B405BD" w:rsidRPr="00E50845" w:rsidRDefault="00B405BD" w:rsidP="00B405BD">
      <w:pPr>
        <w:pStyle w:val="10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на безвозмездной основе.</w:t>
      </w:r>
      <w:bookmarkStart w:id="0" w:name="_GoBack"/>
      <w:bookmarkEnd w:id="0"/>
    </w:p>
    <w:p w:rsidR="00B405BD" w:rsidRPr="00E50845" w:rsidRDefault="00B405BD" w:rsidP="00B405BD">
      <w:pPr>
        <w:jc w:val="both"/>
      </w:pPr>
    </w:p>
    <w:p w:rsidR="00184895" w:rsidRDefault="00184895"/>
    <w:sectPr w:rsidR="00184895" w:rsidSect="00B405B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0A8"/>
    <w:multiLevelType w:val="multilevel"/>
    <w:tmpl w:val="FFE48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5BD"/>
    <w:rsid w:val="000D5C37"/>
    <w:rsid w:val="000F3C5F"/>
    <w:rsid w:val="00153EC0"/>
    <w:rsid w:val="00184895"/>
    <w:rsid w:val="00187CCA"/>
    <w:rsid w:val="001D7C10"/>
    <w:rsid w:val="00200742"/>
    <w:rsid w:val="00202BA3"/>
    <w:rsid w:val="00295996"/>
    <w:rsid w:val="00310EF3"/>
    <w:rsid w:val="003176E5"/>
    <w:rsid w:val="00350421"/>
    <w:rsid w:val="00387ABC"/>
    <w:rsid w:val="00610F23"/>
    <w:rsid w:val="006151B0"/>
    <w:rsid w:val="00667D6A"/>
    <w:rsid w:val="006A3D01"/>
    <w:rsid w:val="007B139D"/>
    <w:rsid w:val="007C384E"/>
    <w:rsid w:val="007F01B8"/>
    <w:rsid w:val="00812F04"/>
    <w:rsid w:val="00822DC2"/>
    <w:rsid w:val="00833BF0"/>
    <w:rsid w:val="00872F34"/>
    <w:rsid w:val="00897142"/>
    <w:rsid w:val="008E3DBF"/>
    <w:rsid w:val="008E7CD7"/>
    <w:rsid w:val="0096097B"/>
    <w:rsid w:val="0099261D"/>
    <w:rsid w:val="009948EE"/>
    <w:rsid w:val="009A2A13"/>
    <w:rsid w:val="009C678D"/>
    <w:rsid w:val="00A93045"/>
    <w:rsid w:val="00AC0998"/>
    <w:rsid w:val="00B34827"/>
    <w:rsid w:val="00B405BD"/>
    <w:rsid w:val="00BB7A27"/>
    <w:rsid w:val="00BD3D62"/>
    <w:rsid w:val="00BF6679"/>
    <w:rsid w:val="00C00C06"/>
    <w:rsid w:val="00C641A3"/>
    <w:rsid w:val="00C97D55"/>
    <w:rsid w:val="00D202CD"/>
    <w:rsid w:val="00D73231"/>
    <w:rsid w:val="00D744D1"/>
    <w:rsid w:val="00D83856"/>
    <w:rsid w:val="00DB19FF"/>
    <w:rsid w:val="00E25F09"/>
    <w:rsid w:val="00E50845"/>
    <w:rsid w:val="00E83265"/>
    <w:rsid w:val="00F24F70"/>
    <w:rsid w:val="00F3129D"/>
    <w:rsid w:val="00F355F3"/>
    <w:rsid w:val="00F520C8"/>
    <w:rsid w:val="00F606AD"/>
    <w:rsid w:val="00FB3F14"/>
    <w:rsid w:val="00FB5429"/>
    <w:rsid w:val="00FD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05BD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5B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405B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405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aliases w:val="Стандартный для документов_Юля"/>
    <w:uiPriority w:val="1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B405BD"/>
    <w:rPr>
      <w:color w:val="0000FF"/>
      <w:u w:val="single"/>
    </w:rPr>
  </w:style>
  <w:style w:type="character" w:customStyle="1" w:styleId="a6">
    <w:name w:val="Основной текст_"/>
    <w:basedOn w:val="a0"/>
    <w:link w:val="10"/>
    <w:rsid w:val="00B405BD"/>
    <w:rPr>
      <w:spacing w:val="-1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6"/>
    <w:rsid w:val="00B405B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Основной текст1"/>
    <w:basedOn w:val="a"/>
    <w:link w:val="a6"/>
    <w:rsid w:val="00B405BD"/>
    <w:pPr>
      <w:widowControl w:val="0"/>
      <w:shd w:val="clear" w:color="auto" w:fill="FFFFFF"/>
      <w:spacing w:after="420" w:line="320" w:lineRule="exact"/>
      <w:jc w:val="righ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0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2A646-B152-40F3-BC6B-003EACA6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2023-01-18T11:48:00Z</cp:lastPrinted>
  <dcterms:created xsi:type="dcterms:W3CDTF">2023-01-18T12:06:00Z</dcterms:created>
  <dcterms:modified xsi:type="dcterms:W3CDTF">2023-01-18T12:06:00Z</dcterms:modified>
</cp:coreProperties>
</file>