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E4" w:rsidRPr="00EC304C" w:rsidRDefault="003819E4" w:rsidP="00434BAB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Пчева_герб"/>
          </v:shape>
        </w:pict>
      </w:r>
    </w:p>
    <w:p w:rsidR="003819E4" w:rsidRDefault="003819E4" w:rsidP="00C278F5">
      <w:pPr>
        <w:tabs>
          <w:tab w:val="left" w:pos="8460"/>
        </w:tabs>
        <w:rPr>
          <w:b/>
        </w:rPr>
      </w:pPr>
    </w:p>
    <w:p w:rsidR="003819E4" w:rsidRPr="000A00CC" w:rsidRDefault="003819E4" w:rsidP="003819E4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3819E4" w:rsidRPr="000A00CC" w:rsidRDefault="003819E4" w:rsidP="003819E4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3819E4" w:rsidRPr="000A00CC" w:rsidRDefault="003819E4" w:rsidP="003819E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531BDE" w:rsidRDefault="00E60A16" w:rsidP="003819E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19E4">
        <w:rPr>
          <w:rFonts w:ascii="Times New Roman" w:hAnsi="Times New Roman"/>
          <w:sz w:val="28"/>
          <w:szCs w:val="28"/>
        </w:rPr>
        <w:t xml:space="preserve">т </w:t>
      </w:r>
      <w:r w:rsidR="00531BDE">
        <w:rPr>
          <w:rFonts w:ascii="Times New Roman" w:hAnsi="Times New Roman"/>
          <w:sz w:val="28"/>
          <w:szCs w:val="28"/>
        </w:rPr>
        <w:t xml:space="preserve"> </w:t>
      </w:r>
      <w:r w:rsidR="00434BAB">
        <w:rPr>
          <w:rFonts w:ascii="Times New Roman" w:hAnsi="Times New Roman"/>
          <w:sz w:val="28"/>
          <w:szCs w:val="28"/>
        </w:rPr>
        <w:t xml:space="preserve">17 </w:t>
      </w:r>
      <w:r w:rsidR="00EC304C">
        <w:rPr>
          <w:rFonts w:ascii="Times New Roman" w:hAnsi="Times New Roman"/>
          <w:sz w:val="28"/>
          <w:szCs w:val="28"/>
        </w:rPr>
        <w:t xml:space="preserve"> февраля  2020</w:t>
      </w:r>
      <w:r w:rsidR="00531BDE">
        <w:rPr>
          <w:rFonts w:ascii="Times New Roman" w:hAnsi="Times New Roman"/>
          <w:sz w:val="28"/>
          <w:szCs w:val="28"/>
        </w:rPr>
        <w:t xml:space="preserve">    </w:t>
      </w:r>
      <w:r w:rsidR="003819E4" w:rsidRPr="00540DC4">
        <w:rPr>
          <w:rFonts w:ascii="Times New Roman" w:hAnsi="Times New Roman"/>
          <w:sz w:val="28"/>
          <w:szCs w:val="28"/>
        </w:rPr>
        <w:t>года</w:t>
      </w:r>
      <w:r w:rsidR="003819E4" w:rsidRPr="00540DC4">
        <w:rPr>
          <w:rFonts w:ascii="Times New Roman" w:hAnsi="Times New Roman"/>
          <w:sz w:val="28"/>
          <w:szCs w:val="28"/>
        </w:rPr>
        <w:tab/>
      </w:r>
      <w:r w:rsidR="003819E4" w:rsidRPr="00540DC4">
        <w:rPr>
          <w:rFonts w:ascii="Times New Roman" w:hAnsi="Times New Roman"/>
          <w:sz w:val="28"/>
          <w:szCs w:val="28"/>
        </w:rPr>
        <w:tab/>
      </w:r>
      <w:r w:rsidR="003819E4"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 w:rsidR="003819E4">
        <w:rPr>
          <w:rFonts w:ascii="Times New Roman" w:hAnsi="Times New Roman"/>
          <w:sz w:val="28"/>
          <w:szCs w:val="28"/>
        </w:rPr>
        <w:t xml:space="preserve">                 </w:t>
      </w:r>
      <w:r w:rsidR="003819E4">
        <w:rPr>
          <w:rFonts w:ascii="Times New Roman" w:hAnsi="Times New Roman"/>
          <w:sz w:val="28"/>
          <w:szCs w:val="28"/>
        </w:rPr>
        <w:tab/>
        <w:t xml:space="preserve"> </w:t>
      </w:r>
      <w:r w:rsidR="006C0059">
        <w:rPr>
          <w:rFonts w:ascii="Times New Roman" w:hAnsi="Times New Roman"/>
          <w:sz w:val="28"/>
          <w:szCs w:val="28"/>
        </w:rPr>
        <w:t xml:space="preserve">                   </w:t>
      </w:r>
      <w:r w:rsidR="003819E4" w:rsidRPr="00540DC4">
        <w:rPr>
          <w:rFonts w:ascii="Times New Roman" w:hAnsi="Times New Roman"/>
          <w:sz w:val="28"/>
          <w:szCs w:val="28"/>
        </w:rPr>
        <w:t xml:space="preserve">    №</w:t>
      </w:r>
      <w:r w:rsidR="003819E4">
        <w:rPr>
          <w:rFonts w:ascii="Times New Roman" w:hAnsi="Times New Roman"/>
          <w:sz w:val="28"/>
          <w:szCs w:val="28"/>
        </w:rPr>
        <w:t xml:space="preserve">  </w:t>
      </w:r>
      <w:r w:rsidR="00434BAB">
        <w:rPr>
          <w:rFonts w:ascii="Times New Roman" w:hAnsi="Times New Roman"/>
          <w:sz w:val="28"/>
          <w:szCs w:val="28"/>
        </w:rPr>
        <w:t>19</w:t>
      </w:r>
      <w:r w:rsidR="003819E4">
        <w:rPr>
          <w:rFonts w:ascii="Times New Roman" w:hAnsi="Times New Roman"/>
          <w:sz w:val="28"/>
          <w:szCs w:val="28"/>
        </w:rPr>
        <w:t xml:space="preserve">  </w:t>
      </w:r>
    </w:p>
    <w:p w:rsidR="003819E4" w:rsidRPr="00540DC4" w:rsidRDefault="003819E4" w:rsidP="003819E4">
      <w:pPr>
        <w:pStyle w:val="ac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>д. Пчева</w:t>
      </w:r>
    </w:p>
    <w:p w:rsidR="003819E4" w:rsidRPr="00540DC4" w:rsidRDefault="003819E4" w:rsidP="003819E4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3819E4" w:rsidRPr="00FB7E3C" w:rsidTr="00E457A5">
        <w:trPr>
          <w:trHeight w:val="338"/>
        </w:trPr>
        <w:tc>
          <w:tcPr>
            <w:tcW w:w="5819" w:type="dxa"/>
          </w:tcPr>
          <w:p w:rsidR="003819E4" w:rsidRPr="00FB7E3C" w:rsidRDefault="003819E4" w:rsidP="00175FFF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</w:t>
            </w:r>
            <w:r w:rsidR="00414C63" w:rsidRPr="00414C63">
              <w:rPr>
                <w:sz w:val="24"/>
                <w:szCs w:val="24"/>
              </w:rPr>
              <w:t>«Б</w:t>
            </w:r>
            <w:r w:rsidR="00175FFF">
              <w:rPr>
                <w:sz w:val="24"/>
                <w:szCs w:val="24"/>
              </w:rPr>
              <w:t>лагоустройство и санитарное содержание территории</w:t>
            </w:r>
            <w:r w:rsidR="00414C63" w:rsidRPr="00414C63">
              <w:rPr>
                <w:sz w:val="24"/>
                <w:szCs w:val="24"/>
              </w:rPr>
              <w:t xml:space="preserve"> муниципального образования Пчевское сельское поселение</w:t>
            </w:r>
            <w:r w:rsidRPr="0018427C">
              <w:rPr>
                <w:sz w:val="24"/>
                <w:szCs w:val="24"/>
              </w:rPr>
              <w:t xml:space="preserve">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C219E6">
              <w:rPr>
                <w:sz w:val="24"/>
                <w:szCs w:val="24"/>
              </w:rPr>
              <w:t>2</w:t>
            </w:r>
            <w:r w:rsidR="00531BDE">
              <w:rPr>
                <w:sz w:val="24"/>
                <w:szCs w:val="24"/>
              </w:rPr>
              <w:t>8.12</w:t>
            </w:r>
            <w:r>
              <w:rPr>
                <w:sz w:val="24"/>
                <w:szCs w:val="24"/>
              </w:rPr>
              <w:t>.</w:t>
            </w:r>
            <w:r w:rsidR="00C219E6">
              <w:rPr>
                <w:sz w:val="24"/>
                <w:szCs w:val="24"/>
              </w:rPr>
              <w:t>201</w:t>
            </w:r>
            <w:r w:rsidR="00531BDE">
              <w:rPr>
                <w:sz w:val="24"/>
                <w:szCs w:val="24"/>
              </w:rPr>
              <w:t>7</w:t>
            </w:r>
            <w:r w:rsidR="00C219E6">
              <w:rPr>
                <w:sz w:val="24"/>
                <w:szCs w:val="24"/>
              </w:rPr>
              <w:t xml:space="preserve"> г. № </w:t>
            </w:r>
            <w:r w:rsidR="00531BDE">
              <w:rPr>
                <w:sz w:val="24"/>
                <w:szCs w:val="24"/>
              </w:rPr>
              <w:t>14</w:t>
            </w:r>
            <w:r w:rsidR="00175FFF">
              <w:rPr>
                <w:sz w:val="24"/>
                <w:szCs w:val="24"/>
              </w:rPr>
              <w:t>3</w:t>
            </w:r>
          </w:p>
        </w:tc>
      </w:tr>
    </w:tbl>
    <w:p w:rsidR="003819E4" w:rsidRDefault="003819E4" w:rsidP="003819E4"/>
    <w:p w:rsidR="003819E4" w:rsidRDefault="003819E4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>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</w:t>
      </w:r>
      <w:r>
        <w:rPr>
          <w:sz w:val="28"/>
          <w:szCs w:val="28"/>
        </w:rPr>
        <w:t>, утвержденным постановлением Администрации Пчевского сельск</w:t>
      </w:r>
      <w:r w:rsidR="00DC3231">
        <w:rPr>
          <w:sz w:val="28"/>
          <w:szCs w:val="28"/>
        </w:rPr>
        <w:t>ого поселения от 20 октября 2015</w:t>
      </w:r>
      <w:r>
        <w:rPr>
          <w:sz w:val="28"/>
          <w:szCs w:val="28"/>
        </w:rPr>
        <w:t xml:space="preserve"> года № 110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3819E4" w:rsidRPr="00175FFF" w:rsidRDefault="003819E4" w:rsidP="003819E4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3819E4" w:rsidRDefault="003819E4" w:rsidP="003819E4">
      <w:pPr>
        <w:ind w:firstLine="709"/>
        <w:jc w:val="both"/>
        <w:rPr>
          <w:sz w:val="28"/>
          <w:szCs w:val="28"/>
        </w:rPr>
      </w:pPr>
      <w:r w:rsidRPr="00175FFF">
        <w:rPr>
          <w:sz w:val="28"/>
          <w:szCs w:val="28"/>
        </w:rPr>
        <w:t xml:space="preserve">1. Внести в муниципальную программу </w:t>
      </w:r>
      <w:r w:rsidR="00414C63" w:rsidRPr="00175FFF">
        <w:rPr>
          <w:sz w:val="28"/>
          <w:szCs w:val="28"/>
        </w:rPr>
        <w:t>«</w:t>
      </w:r>
      <w:r w:rsidR="00175FFF" w:rsidRPr="00175FFF">
        <w:rPr>
          <w:sz w:val="28"/>
          <w:szCs w:val="28"/>
        </w:rPr>
        <w:t xml:space="preserve">Благоустройство и санитарное содержание </w:t>
      </w:r>
      <w:r w:rsidR="00414C63" w:rsidRPr="00175FFF">
        <w:rPr>
          <w:sz w:val="28"/>
          <w:szCs w:val="28"/>
        </w:rPr>
        <w:t>территории муниципального образования Пчевское сельское поселение</w:t>
      </w:r>
      <w:r w:rsidR="00DC3231" w:rsidRPr="00175FFF">
        <w:rPr>
          <w:sz w:val="28"/>
          <w:szCs w:val="28"/>
        </w:rPr>
        <w:t>»</w:t>
      </w:r>
      <w:r w:rsidRPr="00175FFF">
        <w:rPr>
          <w:sz w:val="28"/>
          <w:szCs w:val="28"/>
        </w:rPr>
        <w:t>, утвержденную постановлением администрации муниципального образования Пчевское сельское поселение Киришского</w:t>
      </w:r>
      <w:r>
        <w:rPr>
          <w:sz w:val="28"/>
          <w:szCs w:val="28"/>
        </w:rPr>
        <w:t xml:space="preserve"> муниципального района Ленинградской области от </w:t>
      </w:r>
      <w:r w:rsidR="00C219E6" w:rsidRPr="00C219E6">
        <w:rPr>
          <w:sz w:val="28"/>
          <w:szCs w:val="28"/>
        </w:rPr>
        <w:t>2</w:t>
      </w:r>
      <w:r w:rsidR="00DC3231">
        <w:rPr>
          <w:sz w:val="28"/>
          <w:szCs w:val="28"/>
        </w:rPr>
        <w:t>8.12</w:t>
      </w:r>
      <w:r w:rsidR="00C219E6" w:rsidRPr="00C219E6">
        <w:rPr>
          <w:sz w:val="28"/>
          <w:szCs w:val="28"/>
        </w:rPr>
        <w:t>.201</w:t>
      </w:r>
      <w:r w:rsidR="00DC3231">
        <w:rPr>
          <w:sz w:val="28"/>
          <w:szCs w:val="28"/>
        </w:rPr>
        <w:t>7</w:t>
      </w:r>
      <w:r w:rsidR="00C219E6" w:rsidRPr="00C219E6">
        <w:rPr>
          <w:sz w:val="28"/>
          <w:szCs w:val="28"/>
        </w:rPr>
        <w:t xml:space="preserve"> г. № </w:t>
      </w:r>
      <w:r w:rsidR="00414C63">
        <w:rPr>
          <w:sz w:val="28"/>
          <w:szCs w:val="28"/>
        </w:rPr>
        <w:t>14</w:t>
      </w:r>
      <w:r w:rsidR="00175FFF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следующие изменения:</w:t>
      </w:r>
    </w:p>
    <w:p w:rsidR="00E60A16" w:rsidRPr="00175FFF" w:rsidRDefault="00DC3231" w:rsidP="0059360A">
      <w:pPr>
        <w:ind w:firstLine="709"/>
        <w:jc w:val="both"/>
        <w:rPr>
          <w:color w:val="FF0000"/>
          <w:sz w:val="16"/>
          <w:szCs w:val="16"/>
        </w:rPr>
      </w:pPr>
      <w:r>
        <w:rPr>
          <w:sz w:val="28"/>
          <w:szCs w:val="28"/>
        </w:rPr>
        <w:t>1</w:t>
      </w:r>
      <w:r w:rsidR="0059360A">
        <w:rPr>
          <w:sz w:val="28"/>
          <w:szCs w:val="28"/>
        </w:rPr>
        <w:t xml:space="preserve">.1. </w:t>
      </w:r>
      <w:r w:rsidR="00184B84" w:rsidRPr="009B27C6">
        <w:rPr>
          <w:sz w:val="28"/>
          <w:szCs w:val="28"/>
        </w:rPr>
        <w:t xml:space="preserve">Паспорт </w:t>
      </w:r>
      <w:r w:rsidR="00184B84">
        <w:rPr>
          <w:sz w:val="28"/>
          <w:szCs w:val="28"/>
        </w:rPr>
        <w:t xml:space="preserve">муниципальной программы </w:t>
      </w:r>
      <w:r w:rsidR="00184B84" w:rsidRPr="00175FFF">
        <w:rPr>
          <w:sz w:val="28"/>
          <w:szCs w:val="28"/>
        </w:rPr>
        <w:t>«Благоустройство и санитарное содержание территории муниципального образования Пчевское сельское поселение»</w:t>
      </w:r>
      <w:r w:rsidR="00184B84" w:rsidRPr="009B27C6">
        <w:rPr>
          <w:sz w:val="28"/>
          <w:szCs w:val="28"/>
        </w:rPr>
        <w:t xml:space="preserve"> изложить в редакции</w:t>
      </w:r>
      <w:r w:rsidR="00184B84">
        <w:rPr>
          <w:sz w:val="28"/>
          <w:szCs w:val="28"/>
        </w:rPr>
        <w:t xml:space="preserve"> </w:t>
      </w:r>
      <w:proofErr w:type="gramStart"/>
      <w:r w:rsidR="00184B84">
        <w:rPr>
          <w:sz w:val="28"/>
          <w:szCs w:val="28"/>
        </w:rPr>
        <w:t>согласно Приложения</w:t>
      </w:r>
      <w:proofErr w:type="gramEnd"/>
      <w:r w:rsidR="00184B84">
        <w:rPr>
          <w:sz w:val="28"/>
          <w:szCs w:val="28"/>
        </w:rPr>
        <w:t xml:space="preserve"> № 1 к настоящему постановлению.</w:t>
      </w:r>
    </w:p>
    <w:p w:rsidR="0059360A" w:rsidRPr="00DF238B" w:rsidRDefault="0059360A" w:rsidP="0059360A">
      <w:pPr>
        <w:ind w:firstLine="709"/>
        <w:jc w:val="both"/>
        <w:rPr>
          <w:color w:val="000000"/>
          <w:sz w:val="28"/>
          <w:szCs w:val="28"/>
        </w:rPr>
      </w:pPr>
      <w:r w:rsidRPr="00DF238B">
        <w:rPr>
          <w:color w:val="000000"/>
          <w:sz w:val="28"/>
          <w:szCs w:val="28"/>
        </w:rPr>
        <w:t>1.2.</w:t>
      </w:r>
      <w:r w:rsidRPr="00DF238B">
        <w:rPr>
          <w:color w:val="000000"/>
        </w:rPr>
        <w:t xml:space="preserve"> </w:t>
      </w:r>
      <w:r w:rsidRPr="00DF238B">
        <w:rPr>
          <w:color w:val="000000"/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 xml:space="preserve">Объем финансовых средств, предусмотренных на реализацию программы в 2018-2021 годах, составляет </w:t>
      </w:r>
      <w:r w:rsidR="00B22700">
        <w:rPr>
          <w:sz w:val="28"/>
          <w:szCs w:val="28"/>
        </w:rPr>
        <w:t>17872,16</w:t>
      </w:r>
      <w:r w:rsidRPr="00BE6482">
        <w:rPr>
          <w:sz w:val="28"/>
          <w:szCs w:val="28"/>
        </w:rPr>
        <w:t xml:space="preserve"> тыс. рублей, в том числе: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lastRenderedPageBreak/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AE6CDA">
        <w:rPr>
          <w:sz w:val="28"/>
          <w:szCs w:val="28"/>
        </w:rPr>
        <w:t>8098,94</w:t>
      </w:r>
      <w:r w:rsidRPr="00BE6482">
        <w:rPr>
          <w:sz w:val="28"/>
          <w:szCs w:val="28"/>
        </w:rPr>
        <w:t xml:space="preserve"> тыс. рублей;</w:t>
      </w:r>
    </w:p>
    <w:p w:rsidR="00B22700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 xml:space="preserve">средства областного бюджета – </w:t>
      </w:r>
      <w:r w:rsidR="00BE6482" w:rsidRPr="00BE6482">
        <w:rPr>
          <w:sz w:val="28"/>
          <w:szCs w:val="28"/>
        </w:rPr>
        <w:t>67</w:t>
      </w:r>
      <w:r w:rsidR="00B22700">
        <w:rPr>
          <w:sz w:val="28"/>
          <w:szCs w:val="28"/>
        </w:rPr>
        <w:t>70,22</w:t>
      </w:r>
      <w:r w:rsidRPr="00BE6482">
        <w:rPr>
          <w:sz w:val="28"/>
          <w:szCs w:val="28"/>
        </w:rPr>
        <w:t xml:space="preserve"> тыс. рублей</w:t>
      </w:r>
      <w:r w:rsidR="00B22700">
        <w:rPr>
          <w:sz w:val="28"/>
          <w:szCs w:val="28"/>
        </w:rPr>
        <w:t>;</w:t>
      </w:r>
    </w:p>
    <w:p w:rsidR="008D6B67" w:rsidRPr="00BE6482" w:rsidRDefault="00B22700" w:rsidP="008D6B67">
      <w:pPr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3003,00 тыс. рублей</w:t>
      </w:r>
      <w:r w:rsidR="008D6B67" w:rsidRPr="00BE6482">
        <w:rPr>
          <w:sz w:val="28"/>
          <w:szCs w:val="28"/>
        </w:rPr>
        <w:t>,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>из них: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>2018 год – 3778,41 тыс. рублей, в том числе: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3482,31 тыс. рублей;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>средства областного бюджета – 296,10 тыс. рублей;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>2019 год – 2129,40 тыс. рублей, в том числе: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1916,42 тыс. рублей;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>средства областного бюджета – 212,98 тыс. рублей;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 xml:space="preserve">2020 год – </w:t>
      </w:r>
      <w:r w:rsidR="00111422">
        <w:rPr>
          <w:sz w:val="28"/>
          <w:szCs w:val="28"/>
        </w:rPr>
        <w:t>10759,81</w:t>
      </w:r>
      <w:r w:rsidRPr="00BE6482">
        <w:rPr>
          <w:sz w:val="28"/>
          <w:szCs w:val="28"/>
        </w:rPr>
        <w:t xml:space="preserve"> тыс. рублей, в том числе: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</w:t>
      </w:r>
      <w:r w:rsidR="00DA0EBF">
        <w:rPr>
          <w:sz w:val="28"/>
          <w:szCs w:val="28"/>
        </w:rPr>
        <w:t>495</w:t>
      </w:r>
      <w:r w:rsidRPr="00BE6482">
        <w:rPr>
          <w:sz w:val="28"/>
          <w:szCs w:val="28"/>
        </w:rPr>
        <w:t>,</w:t>
      </w:r>
      <w:r w:rsidR="00DA0EBF">
        <w:rPr>
          <w:sz w:val="28"/>
          <w:szCs w:val="28"/>
        </w:rPr>
        <w:t>67</w:t>
      </w:r>
      <w:r w:rsidRPr="00BE6482">
        <w:rPr>
          <w:sz w:val="28"/>
          <w:szCs w:val="28"/>
        </w:rPr>
        <w:t xml:space="preserve"> тыс. рублей;</w:t>
      </w:r>
    </w:p>
    <w:p w:rsidR="00BE6482" w:rsidRDefault="00BE6482" w:rsidP="00BE6482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 xml:space="preserve">средства областного бюджета – </w:t>
      </w:r>
      <w:r w:rsidR="00111422">
        <w:rPr>
          <w:sz w:val="28"/>
          <w:szCs w:val="28"/>
        </w:rPr>
        <w:t>6261</w:t>
      </w:r>
      <w:r w:rsidRPr="00BE6482">
        <w:rPr>
          <w:sz w:val="28"/>
          <w:szCs w:val="28"/>
        </w:rPr>
        <w:t>,14 тыс. рублей;</w:t>
      </w:r>
    </w:p>
    <w:p w:rsidR="00B22700" w:rsidRPr="00BE6482" w:rsidRDefault="00B22700" w:rsidP="00B22700">
      <w:pPr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3003,00 тыс. рублей;</w:t>
      </w:r>
    </w:p>
    <w:p w:rsidR="008D6B67" w:rsidRPr="00BE6482" w:rsidRDefault="008D6B67" w:rsidP="008D6B67">
      <w:pPr>
        <w:ind w:firstLine="27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>2021 год – 1204,54 тыс. рублей, в том числе:</w:t>
      </w:r>
    </w:p>
    <w:p w:rsidR="00004AED" w:rsidRPr="00BE6482" w:rsidRDefault="008D6B67" w:rsidP="00DA0EBF">
      <w:pPr>
        <w:ind w:firstLine="284"/>
        <w:jc w:val="both"/>
        <w:rPr>
          <w:sz w:val="28"/>
          <w:szCs w:val="28"/>
        </w:rPr>
      </w:pPr>
      <w:r w:rsidRPr="00BE6482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1204,54 тыс. рублей.</w:t>
      </w:r>
    </w:p>
    <w:p w:rsidR="005075FD" w:rsidRDefault="002D7466" w:rsidP="00004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D7466">
        <w:rPr>
          <w:sz w:val="28"/>
          <w:szCs w:val="28"/>
        </w:rPr>
        <w:t xml:space="preserve">Приложение 4  к муниципальной программе «Безопасность на территории муниципального образования Пчевское сельское поселение» изложить в редакции, согласно Приложению </w:t>
      </w:r>
      <w:r w:rsidR="008D32F9">
        <w:rPr>
          <w:sz w:val="28"/>
          <w:szCs w:val="28"/>
        </w:rPr>
        <w:t>2</w:t>
      </w:r>
      <w:r w:rsidRPr="002D7466">
        <w:rPr>
          <w:sz w:val="28"/>
          <w:szCs w:val="28"/>
        </w:rPr>
        <w:t xml:space="preserve"> к настоящему Постановлению.</w:t>
      </w:r>
      <w:r w:rsidR="005075FD" w:rsidRPr="005075FD">
        <w:rPr>
          <w:sz w:val="28"/>
          <w:szCs w:val="28"/>
        </w:rPr>
        <w:t xml:space="preserve"> </w:t>
      </w:r>
    </w:p>
    <w:p w:rsidR="003819E4" w:rsidRDefault="003819E4" w:rsidP="00507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3819E4" w:rsidRDefault="003819E4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3819E4" w:rsidRDefault="003819E4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E60A1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9E4" w:rsidRDefault="003819E4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9E4" w:rsidRPr="006B0DAC" w:rsidRDefault="003819E4" w:rsidP="003819E4">
      <w:pPr>
        <w:ind w:firstLine="708"/>
        <w:jc w:val="both"/>
        <w:rPr>
          <w:sz w:val="28"/>
          <w:szCs w:val="28"/>
        </w:rPr>
      </w:pPr>
    </w:p>
    <w:p w:rsidR="003819E4" w:rsidRDefault="003819E4" w:rsidP="003819E4">
      <w:pPr>
        <w:rPr>
          <w:sz w:val="28"/>
          <w:szCs w:val="28"/>
        </w:rPr>
      </w:pPr>
    </w:p>
    <w:p w:rsidR="003819E4" w:rsidRPr="002917FD" w:rsidRDefault="006209FC" w:rsidP="00E60A1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819E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819E4">
        <w:rPr>
          <w:sz w:val="28"/>
          <w:szCs w:val="28"/>
        </w:rPr>
        <w:t xml:space="preserve"> администрации</w:t>
      </w:r>
      <w:r w:rsidR="003819E4">
        <w:rPr>
          <w:sz w:val="28"/>
          <w:szCs w:val="28"/>
        </w:rPr>
        <w:tab/>
      </w:r>
      <w:r w:rsidR="00203C20">
        <w:rPr>
          <w:sz w:val="28"/>
          <w:szCs w:val="28"/>
        </w:rPr>
        <w:t xml:space="preserve"> </w:t>
      </w:r>
      <w:r w:rsidR="003819E4">
        <w:rPr>
          <w:sz w:val="28"/>
          <w:szCs w:val="28"/>
        </w:rPr>
        <w:tab/>
      </w:r>
      <w:r w:rsidR="003819E4">
        <w:rPr>
          <w:sz w:val="28"/>
          <w:szCs w:val="28"/>
        </w:rPr>
        <w:tab/>
      </w:r>
      <w:r w:rsidR="003819E4">
        <w:rPr>
          <w:sz w:val="28"/>
          <w:szCs w:val="28"/>
        </w:rPr>
        <w:tab/>
      </w:r>
      <w:r w:rsidR="003819E4" w:rsidRPr="0043170A">
        <w:rPr>
          <w:sz w:val="28"/>
          <w:szCs w:val="28"/>
        </w:rPr>
        <w:tab/>
      </w:r>
      <w:r w:rsidR="003819E4">
        <w:rPr>
          <w:sz w:val="28"/>
          <w:szCs w:val="28"/>
        </w:rPr>
        <w:t xml:space="preserve">                </w:t>
      </w:r>
      <w:r w:rsidR="003819E4" w:rsidRPr="0043170A">
        <w:rPr>
          <w:sz w:val="28"/>
          <w:szCs w:val="28"/>
        </w:rPr>
        <w:t>Д.Н.</w:t>
      </w:r>
      <w:r w:rsidR="003819E4">
        <w:rPr>
          <w:sz w:val="28"/>
          <w:szCs w:val="28"/>
        </w:rPr>
        <w:t xml:space="preserve"> </w:t>
      </w:r>
      <w:r w:rsidR="003819E4" w:rsidRPr="0043170A">
        <w:rPr>
          <w:sz w:val="28"/>
          <w:szCs w:val="28"/>
        </w:rPr>
        <w:t>Левашов</w:t>
      </w:r>
    </w:p>
    <w:p w:rsidR="003819E4" w:rsidRPr="007E0E0E" w:rsidRDefault="003819E4" w:rsidP="003819E4"/>
    <w:p w:rsidR="003819E4" w:rsidRDefault="003819E4" w:rsidP="003819E4"/>
    <w:p w:rsidR="003819E4" w:rsidRDefault="003819E4" w:rsidP="003819E4"/>
    <w:p w:rsidR="003819E4" w:rsidRDefault="003819E4" w:rsidP="003819E4"/>
    <w:p w:rsidR="003819E4" w:rsidRDefault="00A136B0" w:rsidP="003819E4">
      <w:r>
        <w:t xml:space="preserve">   </w:t>
      </w:r>
    </w:p>
    <w:p w:rsidR="003819E4" w:rsidRDefault="003819E4" w:rsidP="003819E4"/>
    <w:p w:rsidR="00E60A16" w:rsidRDefault="00E60A16" w:rsidP="003819E4"/>
    <w:p w:rsidR="00E60A16" w:rsidRDefault="00E60A16" w:rsidP="003819E4"/>
    <w:p w:rsidR="003819E4" w:rsidRDefault="003819E4" w:rsidP="003819E4"/>
    <w:p w:rsidR="003819E4" w:rsidRDefault="003819E4" w:rsidP="003819E4"/>
    <w:p w:rsidR="003819E4" w:rsidRDefault="003819E4" w:rsidP="003819E4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 прокуратура, газета «Пчевский вестник»</w:t>
      </w:r>
    </w:p>
    <w:p w:rsidR="00A27F82" w:rsidRDefault="00A27F82" w:rsidP="00184B84">
      <w:pPr>
        <w:pStyle w:val="ac"/>
        <w:jc w:val="right"/>
        <w:rPr>
          <w:rFonts w:ascii="Times New Roman" w:hAnsi="Times New Roman"/>
          <w:sz w:val="16"/>
          <w:szCs w:val="16"/>
        </w:rPr>
      </w:pPr>
    </w:p>
    <w:p w:rsidR="00184B84" w:rsidRPr="00A96BAB" w:rsidRDefault="00184B84" w:rsidP="00184B84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>Прил</w:t>
      </w:r>
      <w:r>
        <w:rPr>
          <w:rFonts w:ascii="Times New Roman" w:hAnsi="Times New Roman"/>
          <w:sz w:val="16"/>
          <w:szCs w:val="16"/>
        </w:rPr>
        <w:t>ожение 1</w:t>
      </w:r>
    </w:p>
    <w:p w:rsidR="00184B84" w:rsidRPr="00D35AA1" w:rsidRDefault="00184B84" w:rsidP="00184B84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№ </w:t>
      </w:r>
      <w:r w:rsidR="006C0059">
        <w:rPr>
          <w:sz w:val="16"/>
          <w:szCs w:val="16"/>
        </w:rPr>
        <w:t xml:space="preserve"> </w:t>
      </w:r>
      <w:r w:rsidR="00B91BD7">
        <w:rPr>
          <w:sz w:val="16"/>
          <w:szCs w:val="16"/>
        </w:rPr>
        <w:t xml:space="preserve">19 </w:t>
      </w:r>
      <w:r>
        <w:rPr>
          <w:sz w:val="16"/>
          <w:szCs w:val="16"/>
        </w:rPr>
        <w:t xml:space="preserve"> от  </w:t>
      </w:r>
      <w:r w:rsidR="00B91BD7">
        <w:rPr>
          <w:sz w:val="16"/>
          <w:szCs w:val="16"/>
        </w:rPr>
        <w:t>17.</w:t>
      </w:r>
      <w:r w:rsidR="00EC304C">
        <w:rPr>
          <w:sz w:val="16"/>
          <w:szCs w:val="16"/>
        </w:rPr>
        <w:t>0</w:t>
      </w:r>
      <w:r>
        <w:rPr>
          <w:sz w:val="16"/>
          <w:szCs w:val="16"/>
        </w:rPr>
        <w:t>2.20</w:t>
      </w:r>
      <w:r w:rsidR="00EC304C">
        <w:rPr>
          <w:sz w:val="16"/>
          <w:szCs w:val="16"/>
        </w:rPr>
        <w:t>20</w:t>
      </w:r>
      <w:r>
        <w:rPr>
          <w:sz w:val="16"/>
          <w:szCs w:val="16"/>
        </w:rPr>
        <w:t xml:space="preserve"> г.</w:t>
      </w:r>
    </w:p>
    <w:p w:rsidR="00184B84" w:rsidRDefault="00184B84" w:rsidP="00184B84">
      <w:pPr>
        <w:jc w:val="right"/>
        <w:rPr>
          <w:sz w:val="16"/>
          <w:szCs w:val="16"/>
        </w:rPr>
      </w:pPr>
    </w:p>
    <w:p w:rsidR="00184B84" w:rsidRPr="00DE51FD" w:rsidRDefault="00184B84" w:rsidP="00184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>ПАСПОРТ</w:t>
      </w:r>
    </w:p>
    <w:p w:rsidR="00184B84" w:rsidRPr="00DE51FD" w:rsidRDefault="00184B84" w:rsidP="00184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4B84" w:rsidRPr="00DE51FD" w:rsidRDefault="00184B84" w:rsidP="00184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>«Благоустройство и санитарное содержание территории муниципального образования Пчевское сельское поселение»</w:t>
      </w:r>
    </w:p>
    <w:p w:rsidR="00184B84" w:rsidRPr="00BE6482" w:rsidRDefault="00184B84" w:rsidP="00184B84">
      <w:pPr>
        <w:jc w:val="center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877"/>
      </w:tblGrid>
      <w:tr w:rsidR="00184B84" w:rsidRPr="00DE51FD" w:rsidTr="00184B84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и санитарное содержание территории муниципального образования Пчевское сельское поселение»</w:t>
            </w:r>
          </w:p>
        </w:tc>
      </w:tr>
      <w:tr w:rsidR="00184B84" w:rsidRPr="00DE51FD" w:rsidTr="00184B84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4B84" w:rsidRPr="00DE51FD" w:rsidRDefault="00184B84" w:rsidP="003C07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Пчевского сельского поселения</w:t>
            </w:r>
          </w:p>
        </w:tc>
      </w:tr>
      <w:tr w:rsidR="00184B84" w:rsidRPr="00DE51FD" w:rsidTr="00184B84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4B84" w:rsidRPr="00DE51FD" w:rsidRDefault="00184B84" w:rsidP="003C07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Пчевского сельского поселения</w:t>
            </w:r>
          </w:p>
        </w:tc>
      </w:tr>
      <w:tr w:rsidR="00184B84" w:rsidRPr="00DE51FD" w:rsidTr="00184B84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4B84" w:rsidRPr="00DE51FD" w:rsidTr="00184B84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благоустройства, улучшение санитарного и экологического состояния населенных пунктов, создание условий, обеспечивающих комфортные условия для проживания, работы и отдыха населения на территории Пчевского сельского поселения.</w:t>
            </w:r>
          </w:p>
        </w:tc>
      </w:tr>
      <w:tr w:rsidR="00184B84" w:rsidRPr="00DE51FD" w:rsidTr="00184B84">
        <w:trPr>
          <w:trHeight w:val="2937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jc w:val="both"/>
              <w:rPr>
                <w:sz w:val="28"/>
                <w:szCs w:val="28"/>
              </w:rPr>
            </w:pPr>
            <w:r w:rsidRPr="00DE51FD">
              <w:rPr>
                <w:sz w:val="28"/>
                <w:szCs w:val="28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  <w:r>
              <w:rPr>
                <w:sz w:val="28"/>
                <w:szCs w:val="28"/>
              </w:rPr>
              <w:t>.</w:t>
            </w:r>
          </w:p>
          <w:p w:rsidR="00184B84" w:rsidRPr="00DE51FD" w:rsidRDefault="00184B84" w:rsidP="003C0793">
            <w:pPr>
              <w:jc w:val="both"/>
              <w:rPr>
                <w:sz w:val="28"/>
                <w:szCs w:val="28"/>
              </w:rPr>
            </w:pPr>
            <w:r w:rsidRPr="00DE51FD">
              <w:rPr>
                <w:sz w:val="28"/>
                <w:szCs w:val="28"/>
              </w:rPr>
              <w:t>Создание зон отдыха и благоприятных условий для проживания и отдыха жителей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84B84" w:rsidRPr="00DE51FD" w:rsidTr="00184B84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2018-2021 гг.</w:t>
            </w:r>
          </w:p>
          <w:p w:rsidR="00184B84" w:rsidRPr="00DE51FD" w:rsidRDefault="00184B84" w:rsidP="003C07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</w:t>
            </w:r>
          </w:p>
        </w:tc>
      </w:tr>
      <w:tr w:rsidR="00184B84" w:rsidRPr="00DE51FD" w:rsidTr="00184B84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 xml:space="preserve">Объем финансовых средств, предусмотренных на реализацию программы в 2018-2021 годах, составляет </w:t>
            </w:r>
            <w:r>
              <w:rPr>
                <w:sz w:val="28"/>
                <w:szCs w:val="28"/>
              </w:rPr>
              <w:t>17872,16</w:t>
            </w:r>
            <w:r w:rsidRPr="00BE6482">
              <w:rPr>
                <w:sz w:val="28"/>
                <w:szCs w:val="28"/>
              </w:rPr>
              <w:t xml:space="preserve"> тыс. рублей, в том числе: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sz w:val="28"/>
                <w:szCs w:val="28"/>
              </w:rPr>
              <w:t>8098,94</w:t>
            </w:r>
            <w:r w:rsidRPr="00BE6482">
              <w:rPr>
                <w:sz w:val="28"/>
                <w:szCs w:val="28"/>
              </w:rPr>
              <w:t xml:space="preserve"> тыс. рублей;</w:t>
            </w:r>
          </w:p>
          <w:p w:rsidR="0011142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>средства областного бюджета – 67</w:t>
            </w:r>
            <w:r>
              <w:rPr>
                <w:sz w:val="28"/>
                <w:szCs w:val="28"/>
              </w:rPr>
              <w:t>70,22</w:t>
            </w:r>
            <w:r w:rsidRPr="00BE648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3003,00 тыс. рублей</w:t>
            </w:r>
            <w:r w:rsidRPr="00BE6482">
              <w:rPr>
                <w:sz w:val="28"/>
                <w:szCs w:val="28"/>
              </w:rPr>
              <w:t>,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>из них: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lastRenderedPageBreak/>
              <w:t>2018 год – 3778,41 тыс. рублей, в том числе: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3482,31 тыс. рублей;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>средства областного бюджета – 296,10 тыс. рублей;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>2019 год – 2129,40 тыс. рублей, в том числе: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1916,42 тыс. рублей;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>средства областного бюджета – 212,98 тыс. рублей;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10759,81</w:t>
            </w:r>
            <w:r w:rsidRPr="00BE6482">
              <w:rPr>
                <w:sz w:val="28"/>
                <w:szCs w:val="28"/>
              </w:rPr>
              <w:t xml:space="preserve"> тыс. рублей, в том числе: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</w:t>
            </w:r>
            <w:r>
              <w:rPr>
                <w:sz w:val="28"/>
                <w:szCs w:val="28"/>
              </w:rPr>
              <w:t>495</w:t>
            </w:r>
            <w:r w:rsidRPr="00BE64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BE6482">
              <w:rPr>
                <w:sz w:val="28"/>
                <w:szCs w:val="28"/>
              </w:rPr>
              <w:t xml:space="preserve"> тыс. рублей;</w:t>
            </w:r>
          </w:p>
          <w:p w:rsidR="0011142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6261</w:t>
            </w:r>
            <w:r w:rsidRPr="00BE6482">
              <w:rPr>
                <w:sz w:val="28"/>
                <w:szCs w:val="28"/>
              </w:rPr>
              <w:t>,14 тыс. рублей;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3003,00 тыс. рублей;</w:t>
            </w:r>
          </w:p>
          <w:p w:rsidR="00111422" w:rsidRPr="00BE6482" w:rsidRDefault="00111422" w:rsidP="00111422">
            <w:pPr>
              <w:ind w:firstLine="27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>2021 год – 1204,54 тыс. рублей, в том числе:</w:t>
            </w:r>
          </w:p>
          <w:p w:rsidR="00184B84" w:rsidRPr="00DE51FD" w:rsidRDefault="00111422" w:rsidP="00111422">
            <w:pPr>
              <w:ind w:firstLine="284"/>
              <w:jc w:val="both"/>
              <w:rPr>
                <w:sz w:val="28"/>
                <w:szCs w:val="28"/>
              </w:rPr>
            </w:pPr>
            <w:r w:rsidRPr="00BE6482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1204,54 тыс. рублей.</w:t>
            </w:r>
          </w:p>
        </w:tc>
      </w:tr>
      <w:tr w:rsidR="00184B84" w:rsidRPr="00DE51FD" w:rsidTr="00184B84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4" w:rsidRPr="00DE51FD" w:rsidRDefault="00184B84" w:rsidP="003C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51FD">
              <w:rPr>
                <w:rFonts w:ascii="Times New Roman" w:hAnsi="Times New Roman"/>
                <w:sz w:val="28"/>
                <w:szCs w:val="28"/>
              </w:rPr>
              <w:t>Обеспечение доли мест захоронений, соответствующих требованиям и нормам действующего законодательства, в общем количестве мест захоронений к концу 2021 года на уровне 100%.</w:t>
            </w:r>
          </w:p>
          <w:p w:rsidR="00184B84" w:rsidRPr="00DE51FD" w:rsidRDefault="00184B84" w:rsidP="003C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51FD">
              <w:rPr>
                <w:rFonts w:ascii="Times New Roman" w:hAnsi="Times New Roman"/>
                <w:sz w:val="28"/>
                <w:szCs w:val="28"/>
              </w:rPr>
              <w:t>Обеспечение доли благоустроенных территорий, соответствующих требованиями нормам действующего законодательства, в общей площади, требующей благоустройства, к концу 2021 года на уровне 100 %.</w:t>
            </w:r>
          </w:p>
          <w:p w:rsidR="00184B84" w:rsidRPr="00DE51FD" w:rsidRDefault="00184B84" w:rsidP="003C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51FD">
              <w:rPr>
                <w:rFonts w:ascii="Times New Roman" w:hAnsi="Times New Roman"/>
                <w:sz w:val="28"/>
                <w:szCs w:val="28"/>
              </w:rPr>
              <w:t>Обеспечение доли площадок для сбора ТКО, обустроенных в соответствии с требованиями и нормами действующего законодательства, в общем количестве площадок для сбора ТКО, к концу 2021 года на уровне 100 %.</w:t>
            </w:r>
          </w:p>
          <w:p w:rsidR="00184B84" w:rsidRPr="00DE51FD" w:rsidRDefault="00184B84" w:rsidP="003C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51FD">
              <w:rPr>
                <w:rFonts w:ascii="Times New Roman" w:hAnsi="Times New Roman"/>
                <w:sz w:val="28"/>
                <w:szCs w:val="28"/>
              </w:rPr>
              <w:t>Обеспечение доли ликвидированных несанкционированных свалок в общем количестве несанкционированных свалок к концу 2021 года на уровне 100%.</w:t>
            </w:r>
          </w:p>
          <w:p w:rsidR="00184B84" w:rsidRPr="00DE51FD" w:rsidRDefault="00184B84" w:rsidP="003C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51F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доли удовлетворительных обращений о вывозе умерших граждан из внебольничных условий на уровне 100%.</w:t>
            </w:r>
          </w:p>
          <w:p w:rsidR="00184B84" w:rsidRPr="00DE51FD" w:rsidRDefault="00184B84" w:rsidP="004E4C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51FD">
              <w:rPr>
                <w:rFonts w:ascii="Times New Roman" w:hAnsi="Times New Roman"/>
                <w:sz w:val="28"/>
                <w:szCs w:val="28"/>
              </w:rPr>
              <w:t>Отсутствие обоснованных жалоб населения.</w:t>
            </w:r>
          </w:p>
        </w:tc>
      </w:tr>
    </w:tbl>
    <w:p w:rsidR="00184B84" w:rsidRDefault="00184B84" w:rsidP="004856EA">
      <w:pPr>
        <w:rPr>
          <w:sz w:val="16"/>
          <w:szCs w:val="16"/>
        </w:rPr>
        <w:sectPr w:rsidR="00184B84" w:rsidSect="0095279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C76BAE" w:rsidRDefault="00C76BAE" w:rsidP="00DC0B45">
      <w:pPr>
        <w:rPr>
          <w:sz w:val="16"/>
          <w:szCs w:val="16"/>
        </w:rPr>
      </w:pPr>
    </w:p>
    <w:p w:rsidR="003819E4" w:rsidRPr="00A96BAB" w:rsidRDefault="003819E4" w:rsidP="003819E4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>Прил</w:t>
      </w:r>
      <w:r w:rsidR="00B65991">
        <w:rPr>
          <w:rFonts w:ascii="Times New Roman" w:hAnsi="Times New Roman"/>
          <w:sz w:val="16"/>
          <w:szCs w:val="16"/>
        </w:rPr>
        <w:t xml:space="preserve">ожение </w:t>
      </w:r>
      <w:r w:rsidR="00184B84">
        <w:rPr>
          <w:rFonts w:ascii="Times New Roman" w:hAnsi="Times New Roman"/>
          <w:sz w:val="16"/>
          <w:szCs w:val="16"/>
        </w:rPr>
        <w:t>2</w:t>
      </w:r>
    </w:p>
    <w:p w:rsidR="003819E4" w:rsidRPr="00D35AA1" w:rsidRDefault="003819E4" w:rsidP="003819E4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  <w:r w:rsidR="00E46302">
        <w:rPr>
          <w:sz w:val="16"/>
          <w:szCs w:val="16"/>
        </w:rPr>
        <w:t xml:space="preserve"> № </w:t>
      </w:r>
      <w:r w:rsidR="002E4364">
        <w:rPr>
          <w:sz w:val="16"/>
          <w:szCs w:val="16"/>
        </w:rPr>
        <w:t xml:space="preserve"> </w:t>
      </w:r>
      <w:r w:rsidR="00B91BD7">
        <w:rPr>
          <w:sz w:val="16"/>
          <w:szCs w:val="16"/>
        </w:rPr>
        <w:t xml:space="preserve">19 </w:t>
      </w:r>
      <w:r>
        <w:rPr>
          <w:sz w:val="16"/>
          <w:szCs w:val="16"/>
        </w:rPr>
        <w:t xml:space="preserve"> от</w:t>
      </w:r>
      <w:r w:rsidR="00C76F02">
        <w:rPr>
          <w:sz w:val="16"/>
          <w:szCs w:val="16"/>
        </w:rPr>
        <w:t xml:space="preserve"> </w:t>
      </w:r>
      <w:r w:rsidR="00B91BD7">
        <w:rPr>
          <w:sz w:val="16"/>
          <w:szCs w:val="16"/>
        </w:rPr>
        <w:t>17</w:t>
      </w:r>
      <w:r w:rsidR="00E46302">
        <w:rPr>
          <w:sz w:val="16"/>
          <w:szCs w:val="16"/>
        </w:rPr>
        <w:t xml:space="preserve"> .</w:t>
      </w:r>
      <w:r w:rsidR="00934381">
        <w:rPr>
          <w:sz w:val="16"/>
          <w:szCs w:val="16"/>
        </w:rPr>
        <w:t>0</w:t>
      </w:r>
      <w:r w:rsidR="006209FC">
        <w:rPr>
          <w:sz w:val="16"/>
          <w:szCs w:val="16"/>
        </w:rPr>
        <w:t>2</w:t>
      </w:r>
      <w:r w:rsidR="00E46302">
        <w:rPr>
          <w:sz w:val="16"/>
          <w:szCs w:val="16"/>
        </w:rPr>
        <w:t>.20</w:t>
      </w:r>
      <w:r w:rsidR="00934381">
        <w:rPr>
          <w:sz w:val="16"/>
          <w:szCs w:val="16"/>
        </w:rPr>
        <w:t>20</w:t>
      </w:r>
      <w:r w:rsidR="00E46302">
        <w:rPr>
          <w:sz w:val="16"/>
          <w:szCs w:val="16"/>
        </w:rPr>
        <w:t xml:space="preserve"> г.</w:t>
      </w:r>
    </w:p>
    <w:p w:rsidR="003819E4" w:rsidRPr="00A96BAB" w:rsidRDefault="003819E4" w:rsidP="003819E4">
      <w:pPr>
        <w:pStyle w:val="ac"/>
        <w:jc w:val="right"/>
        <w:rPr>
          <w:rFonts w:ascii="Times New Roman" w:hAnsi="Times New Roman"/>
          <w:sz w:val="16"/>
          <w:szCs w:val="16"/>
        </w:rPr>
      </w:pPr>
    </w:p>
    <w:p w:rsidR="002474B5" w:rsidRPr="00663F6E" w:rsidRDefault="002474B5" w:rsidP="002474B5">
      <w:pPr>
        <w:jc w:val="center"/>
        <w:rPr>
          <w:b/>
          <w:sz w:val="24"/>
          <w:szCs w:val="24"/>
        </w:rPr>
      </w:pPr>
      <w:r w:rsidRPr="00663F6E">
        <w:rPr>
          <w:b/>
          <w:sz w:val="24"/>
          <w:szCs w:val="24"/>
        </w:rPr>
        <w:t>План реализации муниципальной программы</w:t>
      </w:r>
    </w:p>
    <w:p w:rsidR="002474B5" w:rsidRPr="00663F6E" w:rsidRDefault="00C23E8E" w:rsidP="00247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474B5" w:rsidRPr="00663F6E">
        <w:rPr>
          <w:b/>
          <w:sz w:val="24"/>
          <w:szCs w:val="24"/>
        </w:rPr>
        <w:t>Б</w:t>
      </w:r>
      <w:r w:rsidR="001476EC">
        <w:rPr>
          <w:b/>
          <w:sz w:val="24"/>
          <w:szCs w:val="24"/>
        </w:rPr>
        <w:t xml:space="preserve">лагоустройство и санитарное содержание </w:t>
      </w:r>
      <w:r w:rsidR="002474B5" w:rsidRPr="00663F6E">
        <w:rPr>
          <w:b/>
          <w:sz w:val="24"/>
          <w:szCs w:val="24"/>
        </w:rPr>
        <w:t>территории муниципального образования Пчевское сельское поселение»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881"/>
        <w:gridCol w:w="1621"/>
        <w:gridCol w:w="1261"/>
        <w:gridCol w:w="1261"/>
        <w:gridCol w:w="1106"/>
        <w:gridCol w:w="992"/>
        <w:gridCol w:w="1371"/>
        <w:gridCol w:w="1528"/>
        <w:gridCol w:w="1465"/>
        <w:gridCol w:w="1023"/>
      </w:tblGrid>
      <w:tr w:rsidR="002474B5" w:rsidRPr="00663F6E" w:rsidTr="001B6115">
        <w:trPr>
          <w:tblHeader/>
        </w:trPr>
        <w:tc>
          <w:tcPr>
            <w:tcW w:w="484" w:type="dxa"/>
            <w:vMerge w:val="restart"/>
          </w:tcPr>
          <w:p w:rsidR="002474B5" w:rsidRPr="00663F6E" w:rsidRDefault="002474B5" w:rsidP="00530A77">
            <w:pPr>
              <w:jc w:val="both"/>
            </w:pPr>
            <w:r w:rsidRPr="00663F6E">
              <w:t xml:space="preserve">№ </w:t>
            </w:r>
            <w:proofErr w:type="gramStart"/>
            <w:r w:rsidRPr="00663F6E">
              <w:t>п</w:t>
            </w:r>
            <w:proofErr w:type="gramEnd"/>
            <w:r w:rsidRPr="00663F6E">
              <w:t>/п</w:t>
            </w:r>
          </w:p>
        </w:tc>
        <w:tc>
          <w:tcPr>
            <w:tcW w:w="2881" w:type="dxa"/>
            <w:vMerge w:val="restart"/>
          </w:tcPr>
          <w:p w:rsidR="002474B5" w:rsidRPr="00663F6E" w:rsidRDefault="002474B5" w:rsidP="00530A77">
            <w:pPr>
              <w:jc w:val="center"/>
            </w:pPr>
            <w:r w:rsidRPr="00663F6E"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1" w:type="dxa"/>
            <w:vMerge w:val="restart"/>
          </w:tcPr>
          <w:p w:rsidR="002474B5" w:rsidRPr="00663F6E" w:rsidRDefault="002474B5" w:rsidP="00530A77">
            <w:pPr>
              <w:jc w:val="center"/>
            </w:pPr>
            <w:r w:rsidRPr="00663F6E">
              <w:t>Ответственный исполнитель, участники</w:t>
            </w:r>
          </w:p>
        </w:tc>
        <w:tc>
          <w:tcPr>
            <w:tcW w:w="2522" w:type="dxa"/>
            <w:gridSpan w:val="2"/>
          </w:tcPr>
          <w:p w:rsidR="002474B5" w:rsidRPr="00663F6E" w:rsidRDefault="002474B5" w:rsidP="00530A77">
            <w:pPr>
              <w:jc w:val="center"/>
            </w:pPr>
            <w:r w:rsidRPr="00663F6E">
              <w:t>Срок реализации</w:t>
            </w:r>
          </w:p>
        </w:tc>
        <w:tc>
          <w:tcPr>
            <w:tcW w:w="1106" w:type="dxa"/>
            <w:vMerge w:val="restart"/>
          </w:tcPr>
          <w:p w:rsidR="002474B5" w:rsidRPr="00663F6E" w:rsidRDefault="002474B5" w:rsidP="00530A77">
            <w:pPr>
              <w:jc w:val="center"/>
            </w:pPr>
            <w:r w:rsidRPr="00663F6E">
              <w:t xml:space="preserve">Годы </w:t>
            </w:r>
            <w:proofErr w:type="gramStart"/>
            <w:r w:rsidRPr="00663F6E">
              <w:t>реали-зации</w:t>
            </w:r>
            <w:proofErr w:type="gramEnd"/>
          </w:p>
        </w:tc>
        <w:tc>
          <w:tcPr>
            <w:tcW w:w="6379" w:type="dxa"/>
            <w:gridSpan w:val="5"/>
          </w:tcPr>
          <w:p w:rsidR="002474B5" w:rsidRPr="00663F6E" w:rsidRDefault="002474B5" w:rsidP="00530A77">
            <w:pPr>
              <w:jc w:val="center"/>
            </w:pPr>
            <w:r w:rsidRPr="00663F6E">
              <w:t>Планируемые объемы финансирования</w:t>
            </w:r>
          </w:p>
          <w:p w:rsidR="002474B5" w:rsidRPr="00663F6E" w:rsidRDefault="002474B5" w:rsidP="00530A77">
            <w:pPr>
              <w:jc w:val="center"/>
            </w:pPr>
            <w:r w:rsidRPr="00663F6E">
              <w:t>(тыс. рублей в ценах соответствующих лет)</w:t>
            </w:r>
          </w:p>
        </w:tc>
      </w:tr>
      <w:tr w:rsidR="002474B5" w:rsidRPr="00663F6E" w:rsidTr="001B6115">
        <w:trPr>
          <w:trHeight w:val="226"/>
          <w:tblHeader/>
        </w:trPr>
        <w:tc>
          <w:tcPr>
            <w:tcW w:w="484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2881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1621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1261" w:type="dxa"/>
            <w:vMerge w:val="restart"/>
          </w:tcPr>
          <w:p w:rsidR="002474B5" w:rsidRPr="00663F6E" w:rsidRDefault="002474B5" w:rsidP="00530A77">
            <w:pPr>
              <w:jc w:val="center"/>
            </w:pPr>
            <w:r w:rsidRPr="00663F6E">
              <w:t>Начало реализации</w:t>
            </w:r>
          </w:p>
        </w:tc>
        <w:tc>
          <w:tcPr>
            <w:tcW w:w="1261" w:type="dxa"/>
            <w:vMerge w:val="restart"/>
          </w:tcPr>
          <w:p w:rsidR="002474B5" w:rsidRPr="00663F6E" w:rsidRDefault="002474B5" w:rsidP="00530A77">
            <w:pPr>
              <w:jc w:val="center"/>
            </w:pPr>
            <w:r w:rsidRPr="00663F6E">
              <w:t>Конец реализации</w:t>
            </w:r>
          </w:p>
        </w:tc>
        <w:tc>
          <w:tcPr>
            <w:tcW w:w="1106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992" w:type="dxa"/>
            <w:vMerge w:val="restart"/>
          </w:tcPr>
          <w:p w:rsidR="002474B5" w:rsidRPr="00663F6E" w:rsidRDefault="002474B5" w:rsidP="00530A77">
            <w:pPr>
              <w:jc w:val="center"/>
            </w:pPr>
            <w:r w:rsidRPr="00663F6E">
              <w:t>всего</w:t>
            </w:r>
          </w:p>
        </w:tc>
        <w:tc>
          <w:tcPr>
            <w:tcW w:w="5387" w:type="dxa"/>
            <w:gridSpan w:val="4"/>
          </w:tcPr>
          <w:p w:rsidR="002474B5" w:rsidRPr="00663F6E" w:rsidRDefault="002474B5" w:rsidP="00530A77">
            <w:pPr>
              <w:jc w:val="center"/>
            </w:pPr>
            <w:r w:rsidRPr="00663F6E">
              <w:t>в том числе</w:t>
            </w:r>
          </w:p>
        </w:tc>
      </w:tr>
      <w:tr w:rsidR="002474B5" w:rsidRPr="00663F6E" w:rsidTr="001B6115">
        <w:trPr>
          <w:trHeight w:val="225"/>
          <w:tblHeader/>
        </w:trPr>
        <w:tc>
          <w:tcPr>
            <w:tcW w:w="484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2881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1621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1261" w:type="dxa"/>
            <w:vMerge/>
          </w:tcPr>
          <w:p w:rsidR="002474B5" w:rsidRPr="00663F6E" w:rsidRDefault="002474B5" w:rsidP="00530A77">
            <w:pPr>
              <w:jc w:val="center"/>
            </w:pPr>
          </w:p>
        </w:tc>
        <w:tc>
          <w:tcPr>
            <w:tcW w:w="1261" w:type="dxa"/>
            <w:vMerge/>
          </w:tcPr>
          <w:p w:rsidR="002474B5" w:rsidRPr="00663F6E" w:rsidRDefault="002474B5" w:rsidP="00530A77">
            <w:pPr>
              <w:jc w:val="center"/>
            </w:pPr>
          </w:p>
        </w:tc>
        <w:tc>
          <w:tcPr>
            <w:tcW w:w="1106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992" w:type="dxa"/>
            <w:vMerge/>
          </w:tcPr>
          <w:p w:rsidR="002474B5" w:rsidRPr="00663F6E" w:rsidRDefault="002474B5" w:rsidP="00530A77">
            <w:pPr>
              <w:jc w:val="center"/>
            </w:pPr>
          </w:p>
        </w:tc>
        <w:tc>
          <w:tcPr>
            <w:tcW w:w="1371" w:type="dxa"/>
          </w:tcPr>
          <w:p w:rsidR="002474B5" w:rsidRPr="00663F6E" w:rsidRDefault="002474B5" w:rsidP="00530A77">
            <w:pPr>
              <w:jc w:val="center"/>
            </w:pPr>
            <w:r w:rsidRPr="00663F6E">
              <w:t>федеральный бюджет</w:t>
            </w:r>
          </w:p>
        </w:tc>
        <w:tc>
          <w:tcPr>
            <w:tcW w:w="1528" w:type="dxa"/>
          </w:tcPr>
          <w:p w:rsidR="002474B5" w:rsidRPr="00663F6E" w:rsidRDefault="002474B5" w:rsidP="00530A77">
            <w:pPr>
              <w:jc w:val="center"/>
            </w:pPr>
            <w:r w:rsidRPr="00663F6E">
              <w:t>областной бюджет Ленинградской области</w:t>
            </w:r>
          </w:p>
        </w:tc>
        <w:tc>
          <w:tcPr>
            <w:tcW w:w="1465" w:type="dxa"/>
          </w:tcPr>
          <w:p w:rsidR="002474B5" w:rsidRPr="00783FB1" w:rsidRDefault="002474B5" w:rsidP="00530A77">
            <w:pPr>
              <w:jc w:val="center"/>
            </w:pPr>
            <w:r w:rsidRPr="00783FB1">
              <w:t>бюджет Пчев ского сельского поселения</w:t>
            </w:r>
          </w:p>
        </w:tc>
        <w:tc>
          <w:tcPr>
            <w:tcW w:w="1023" w:type="dxa"/>
          </w:tcPr>
          <w:p w:rsidR="002474B5" w:rsidRPr="00663F6E" w:rsidRDefault="002474B5" w:rsidP="00530A77">
            <w:pPr>
              <w:jc w:val="center"/>
            </w:pPr>
            <w:r w:rsidRPr="00663F6E">
              <w:t>прочие источники</w:t>
            </w:r>
          </w:p>
        </w:tc>
      </w:tr>
      <w:tr w:rsidR="002474B5" w:rsidRPr="00663F6E" w:rsidTr="001B6115">
        <w:trPr>
          <w:trHeight w:val="225"/>
          <w:tblHeader/>
        </w:trPr>
        <w:tc>
          <w:tcPr>
            <w:tcW w:w="484" w:type="dxa"/>
          </w:tcPr>
          <w:p w:rsidR="002474B5" w:rsidRPr="00663F6E" w:rsidRDefault="002474B5" w:rsidP="00530A77">
            <w:pPr>
              <w:jc w:val="center"/>
            </w:pPr>
            <w:r w:rsidRPr="00663F6E">
              <w:t>1</w:t>
            </w:r>
          </w:p>
        </w:tc>
        <w:tc>
          <w:tcPr>
            <w:tcW w:w="2881" w:type="dxa"/>
          </w:tcPr>
          <w:p w:rsidR="002474B5" w:rsidRPr="00663F6E" w:rsidRDefault="002474B5" w:rsidP="00530A77">
            <w:pPr>
              <w:jc w:val="center"/>
            </w:pPr>
            <w:r w:rsidRPr="00663F6E">
              <w:t>2</w:t>
            </w:r>
          </w:p>
        </w:tc>
        <w:tc>
          <w:tcPr>
            <w:tcW w:w="1621" w:type="dxa"/>
          </w:tcPr>
          <w:p w:rsidR="002474B5" w:rsidRPr="00663F6E" w:rsidRDefault="002474B5" w:rsidP="00530A77">
            <w:pPr>
              <w:jc w:val="center"/>
            </w:pPr>
            <w:r w:rsidRPr="00663F6E">
              <w:t>3</w:t>
            </w:r>
          </w:p>
        </w:tc>
        <w:tc>
          <w:tcPr>
            <w:tcW w:w="1261" w:type="dxa"/>
          </w:tcPr>
          <w:p w:rsidR="002474B5" w:rsidRPr="00663F6E" w:rsidRDefault="002474B5" w:rsidP="00530A77">
            <w:pPr>
              <w:jc w:val="center"/>
            </w:pPr>
            <w:r w:rsidRPr="00663F6E">
              <w:t>4</w:t>
            </w:r>
          </w:p>
        </w:tc>
        <w:tc>
          <w:tcPr>
            <w:tcW w:w="1261" w:type="dxa"/>
          </w:tcPr>
          <w:p w:rsidR="002474B5" w:rsidRPr="00663F6E" w:rsidRDefault="002474B5" w:rsidP="00530A77">
            <w:pPr>
              <w:jc w:val="center"/>
            </w:pPr>
            <w:r w:rsidRPr="00663F6E">
              <w:t>5</w:t>
            </w:r>
          </w:p>
        </w:tc>
        <w:tc>
          <w:tcPr>
            <w:tcW w:w="1106" w:type="dxa"/>
          </w:tcPr>
          <w:p w:rsidR="002474B5" w:rsidRPr="00663F6E" w:rsidRDefault="002474B5" w:rsidP="00530A77">
            <w:pPr>
              <w:jc w:val="center"/>
            </w:pPr>
            <w:r w:rsidRPr="00663F6E">
              <w:t>6</w:t>
            </w:r>
          </w:p>
        </w:tc>
        <w:tc>
          <w:tcPr>
            <w:tcW w:w="992" w:type="dxa"/>
          </w:tcPr>
          <w:p w:rsidR="002474B5" w:rsidRPr="00663F6E" w:rsidRDefault="002474B5" w:rsidP="00530A77">
            <w:pPr>
              <w:jc w:val="center"/>
            </w:pPr>
            <w:r w:rsidRPr="00663F6E">
              <w:t>7</w:t>
            </w:r>
          </w:p>
        </w:tc>
        <w:tc>
          <w:tcPr>
            <w:tcW w:w="1371" w:type="dxa"/>
          </w:tcPr>
          <w:p w:rsidR="002474B5" w:rsidRPr="00663F6E" w:rsidRDefault="002474B5" w:rsidP="00530A77">
            <w:pPr>
              <w:jc w:val="center"/>
            </w:pPr>
            <w:r w:rsidRPr="00663F6E">
              <w:t>8</w:t>
            </w:r>
          </w:p>
        </w:tc>
        <w:tc>
          <w:tcPr>
            <w:tcW w:w="1528" w:type="dxa"/>
          </w:tcPr>
          <w:p w:rsidR="002474B5" w:rsidRPr="00663F6E" w:rsidRDefault="002474B5" w:rsidP="00530A77">
            <w:pPr>
              <w:jc w:val="center"/>
            </w:pPr>
            <w:r w:rsidRPr="00663F6E">
              <w:t>9</w:t>
            </w:r>
          </w:p>
        </w:tc>
        <w:tc>
          <w:tcPr>
            <w:tcW w:w="1465" w:type="dxa"/>
          </w:tcPr>
          <w:p w:rsidR="002474B5" w:rsidRPr="00783FB1" w:rsidRDefault="002474B5" w:rsidP="00530A77">
            <w:pPr>
              <w:jc w:val="center"/>
            </w:pPr>
            <w:r w:rsidRPr="00783FB1">
              <w:t>10</w:t>
            </w:r>
          </w:p>
        </w:tc>
        <w:tc>
          <w:tcPr>
            <w:tcW w:w="1023" w:type="dxa"/>
          </w:tcPr>
          <w:p w:rsidR="002474B5" w:rsidRPr="00663F6E" w:rsidRDefault="002474B5" w:rsidP="00530A77">
            <w:pPr>
              <w:jc w:val="center"/>
            </w:pPr>
            <w:r w:rsidRPr="00663F6E">
              <w:t>11</w:t>
            </w:r>
          </w:p>
        </w:tc>
      </w:tr>
      <w:tr w:rsidR="002474B5" w:rsidRPr="00663F6E" w:rsidTr="001B6115">
        <w:trPr>
          <w:trHeight w:val="225"/>
        </w:trPr>
        <w:tc>
          <w:tcPr>
            <w:tcW w:w="484" w:type="dxa"/>
            <w:vMerge w:val="restart"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4502" w:type="dxa"/>
            <w:gridSpan w:val="2"/>
            <w:vMerge w:val="restart"/>
          </w:tcPr>
          <w:p w:rsidR="002474B5" w:rsidRPr="00663F6E" w:rsidRDefault="002474B5" w:rsidP="00530A77">
            <w:pPr>
              <w:rPr>
                <w:b/>
              </w:rPr>
            </w:pPr>
            <w:r w:rsidRPr="00663F6E">
              <w:rPr>
                <w:b/>
              </w:rPr>
              <w:t>Муниципальная программа «Б</w:t>
            </w:r>
            <w:r w:rsidR="001476EC">
              <w:rPr>
                <w:b/>
              </w:rPr>
              <w:t xml:space="preserve">лагоустройство и санитарное содержание </w:t>
            </w:r>
            <w:r w:rsidRPr="00663F6E">
              <w:rPr>
                <w:b/>
              </w:rPr>
              <w:t>территории муниципального образования</w:t>
            </w:r>
          </w:p>
          <w:p w:rsidR="002474B5" w:rsidRPr="00663F6E" w:rsidRDefault="002474B5" w:rsidP="00530A77">
            <w:pPr>
              <w:rPr>
                <w:b/>
              </w:rPr>
            </w:pPr>
            <w:r w:rsidRPr="00663F6E">
              <w:rPr>
                <w:b/>
              </w:rPr>
              <w:t>Пчевское сельское поселение»</w:t>
            </w:r>
          </w:p>
        </w:tc>
        <w:tc>
          <w:tcPr>
            <w:tcW w:w="1261" w:type="dxa"/>
            <w:vMerge w:val="restart"/>
          </w:tcPr>
          <w:p w:rsidR="002474B5" w:rsidRPr="00663F6E" w:rsidRDefault="002474B5" w:rsidP="00530A77">
            <w:pPr>
              <w:jc w:val="center"/>
            </w:pPr>
            <w:r w:rsidRPr="00663F6E">
              <w:t>2018</w:t>
            </w:r>
          </w:p>
        </w:tc>
        <w:tc>
          <w:tcPr>
            <w:tcW w:w="1261" w:type="dxa"/>
            <w:vMerge w:val="restart"/>
          </w:tcPr>
          <w:p w:rsidR="002474B5" w:rsidRPr="00663F6E" w:rsidRDefault="002474B5" w:rsidP="00530A77">
            <w:pPr>
              <w:jc w:val="center"/>
            </w:pPr>
            <w:r w:rsidRPr="00663F6E">
              <w:t>2021</w:t>
            </w:r>
          </w:p>
        </w:tc>
        <w:tc>
          <w:tcPr>
            <w:tcW w:w="1106" w:type="dxa"/>
          </w:tcPr>
          <w:p w:rsidR="002474B5" w:rsidRPr="00663F6E" w:rsidRDefault="002474B5" w:rsidP="00530A77">
            <w:pPr>
              <w:jc w:val="center"/>
            </w:pPr>
            <w:r w:rsidRPr="00663F6E">
              <w:t>2018</w:t>
            </w:r>
          </w:p>
        </w:tc>
        <w:tc>
          <w:tcPr>
            <w:tcW w:w="992" w:type="dxa"/>
          </w:tcPr>
          <w:p w:rsidR="002474B5" w:rsidRPr="00663F6E" w:rsidRDefault="001476EC" w:rsidP="002E4364">
            <w:pPr>
              <w:jc w:val="right"/>
            </w:pPr>
            <w:r>
              <w:t>3778,41</w:t>
            </w:r>
          </w:p>
        </w:tc>
        <w:tc>
          <w:tcPr>
            <w:tcW w:w="1371" w:type="dxa"/>
          </w:tcPr>
          <w:p w:rsidR="002474B5" w:rsidRPr="00663F6E" w:rsidRDefault="002474B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2474B5" w:rsidRPr="00663F6E" w:rsidRDefault="001476EC" w:rsidP="00530A77">
            <w:pPr>
              <w:jc w:val="right"/>
            </w:pPr>
            <w:r>
              <w:t>296,10</w:t>
            </w:r>
          </w:p>
        </w:tc>
        <w:tc>
          <w:tcPr>
            <w:tcW w:w="1465" w:type="dxa"/>
          </w:tcPr>
          <w:p w:rsidR="002474B5" w:rsidRPr="00783FB1" w:rsidRDefault="001476EC" w:rsidP="00530A77">
            <w:pPr>
              <w:jc w:val="right"/>
            </w:pPr>
            <w:r>
              <w:t>3482,31</w:t>
            </w:r>
          </w:p>
        </w:tc>
        <w:tc>
          <w:tcPr>
            <w:tcW w:w="1023" w:type="dxa"/>
          </w:tcPr>
          <w:p w:rsidR="002474B5" w:rsidRPr="00663F6E" w:rsidRDefault="002474B5" w:rsidP="00530A77">
            <w:pPr>
              <w:jc w:val="right"/>
            </w:pPr>
            <w:r w:rsidRPr="00663F6E">
              <w:t>0,00</w:t>
            </w:r>
          </w:p>
        </w:tc>
      </w:tr>
      <w:tr w:rsidR="002474B5" w:rsidRPr="00663F6E" w:rsidTr="001B6115">
        <w:trPr>
          <w:trHeight w:val="225"/>
        </w:trPr>
        <w:tc>
          <w:tcPr>
            <w:tcW w:w="484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4502" w:type="dxa"/>
            <w:gridSpan w:val="2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1261" w:type="dxa"/>
            <w:vMerge/>
          </w:tcPr>
          <w:p w:rsidR="002474B5" w:rsidRPr="00663F6E" w:rsidRDefault="002474B5" w:rsidP="00530A77">
            <w:pPr>
              <w:jc w:val="center"/>
            </w:pPr>
          </w:p>
        </w:tc>
        <w:tc>
          <w:tcPr>
            <w:tcW w:w="1261" w:type="dxa"/>
            <w:vMerge/>
          </w:tcPr>
          <w:p w:rsidR="002474B5" w:rsidRPr="00663F6E" w:rsidRDefault="002474B5" w:rsidP="00530A77">
            <w:pPr>
              <w:jc w:val="center"/>
            </w:pPr>
          </w:p>
        </w:tc>
        <w:tc>
          <w:tcPr>
            <w:tcW w:w="1106" w:type="dxa"/>
          </w:tcPr>
          <w:p w:rsidR="002474B5" w:rsidRPr="00663F6E" w:rsidRDefault="002474B5" w:rsidP="00530A77">
            <w:pPr>
              <w:jc w:val="center"/>
            </w:pPr>
            <w:r w:rsidRPr="00663F6E">
              <w:t>2019</w:t>
            </w:r>
          </w:p>
        </w:tc>
        <w:tc>
          <w:tcPr>
            <w:tcW w:w="992" w:type="dxa"/>
          </w:tcPr>
          <w:p w:rsidR="002474B5" w:rsidRPr="00663F6E" w:rsidRDefault="001476EC" w:rsidP="008D6B67">
            <w:pPr>
              <w:jc w:val="right"/>
            </w:pPr>
            <w:r>
              <w:t>21</w:t>
            </w:r>
            <w:r w:rsidR="008D6B67">
              <w:t>29</w:t>
            </w:r>
            <w:r>
              <w:t>,</w:t>
            </w:r>
            <w:r w:rsidR="008D6B67">
              <w:t>40</w:t>
            </w:r>
          </w:p>
        </w:tc>
        <w:tc>
          <w:tcPr>
            <w:tcW w:w="1371" w:type="dxa"/>
          </w:tcPr>
          <w:p w:rsidR="002474B5" w:rsidRPr="00663F6E" w:rsidRDefault="002474B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2474B5" w:rsidRPr="00663F6E" w:rsidRDefault="001476EC" w:rsidP="008D6B67">
            <w:pPr>
              <w:jc w:val="right"/>
            </w:pPr>
            <w:r>
              <w:t>2</w:t>
            </w:r>
            <w:r w:rsidR="008D6B67">
              <w:t>1</w:t>
            </w:r>
            <w:r>
              <w:t>2,</w:t>
            </w:r>
            <w:r w:rsidR="008D6B67">
              <w:t>98</w:t>
            </w:r>
          </w:p>
        </w:tc>
        <w:tc>
          <w:tcPr>
            <w:tcW w:w="1465" w:type="dxa"/>
          </w:tcPr>
          <w:p w:rsidR="002474B5" w:rsidRPr="00783FB1" w:rsidRDefault="001476EC" w:rsidP="008D6B67">
            <w:pPr>
              <w:jc w:val="right"/>
            </w:pPr>
            <w:r>
              <w:t>1916,</w:t>
            </w:r>
            <w:r w:rsidR="008D6B67">
              <w:t>42</w:t>
            </w:r>
          </w:p>
        </w:tc>
        <w:tc>
          <w:tcPr>
            <w:tcW w:w="1023" w:type="dxa"/>
          </w:tcPr>
          <w:p w:rsidR="002474B5" w:rsidRPr="00663F6E" w:rsidRDefault="002474B5" w:rsidP="00530A77">
            <w:pPr>
              <w:jc w:val="right"/>
            </w:pPr>
            <w:r w:rsidRPr="00663F6E">
              <w:t>0,00</w:t>
            </w:r>
          </w:p>
        </w:tc>
      </w:tr>
      <w:tr w:rsidR="002474B5" w:rsidRPr="00663F6E" w:rsidTr="001B6115">
        <w:trPr>
          <w:trHeight w:val="225"/>
        </w:trPr>
        <w:tc>
          <w:tcPr>
            <w:tcW w:w="484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4502" w:type="dxa"/>
            <w:gridSpan w:val="2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1261" w:type="dxa"/>
            <w:vMerge/>
          </w:tcPr>
          <w:p w:rsidR="002474B5" w:rsidRPr="00663F6E" w:rsidRDefault="002474B5" w:rsidP="00530A77">
            <w:pPr>
              <w:jc w:val="center"/>
            </w:pPr>
          </w:p>
        </w:tc>
        <w:tc>
          <w:tcPr>
            <w:tcW w:w="1261" w:type="dxa"/>
            <w:vMerge/>
          </w:tcPr>
          <w:p w:rsidR="002474B5" w:rsidRPr="00663F6E" w:rsidRDefault="002474B5" w:rsidP="00530A77">
            <w:pPr>
              <w:jc w:val="center"/>
            </w:pPr>
          </w:p>
        </w:tc>
        <w:tc>
          <w:tcPr>
            <w:tcW w:w="1106" w:type="dxa"/>
          </w:tcPr>
          <w:p w:rsidR="002474B5" w:rsidRPr="00663F6E" w:rsidRDefault="002474B5" w:rsidP="00530A77">
            <w:pPr>
              <w:jc w:val="center"/>
            </w:pPr>
            <w:r w:rsidRPr="00663F6E">
              <w:t>2020</w:t>
            </w:r>
          </w:p>
        </w:tc>
        <w:tc>
          <w:tcPr>
            <w:tcW w:w="992" w:type="dxa"/>
          </w:tcPr>
          <w:p w:rsidR="002474B5" w:rsidRPr="00663F6E" w:rsidRDefault="001B6115" w:rsidP="00DA0EBF">
            <w:pPr>
              <w:jc w:val="right"/>
            </w:pPr>
            <w:r>
              <w:t>10759,81</w:t>
            </w:r>
          </w:p>
        </w:tc>
        <w:tc>
          <w:tcPr>
            <w:tcW w:w="1371" w:type="dxa"/>
          </w:tcPr>
          <w:p w:rsidR="002474B5" w:rsidRPr="00663F6E" w:rsidRDefault="001B6115" w:rsidP="00530A77">
            <w:pPr>
              <w:jc w:val="right"/>
            </w:pPr>
            <w:r>
              <w:t>3003,00</w:t>
            </w:r>
          </w:p>
        </w:tc>
        <w:tc>
          <w:tcPr>
            <w:tcW w:w="1528" w:type="dxa"/>
          </w:tcPr>
          <w:p w:rsidR="002474B5" w:rsidRPr="00663F6E" w:rsidRDefault="003D774D" w:rsidP="00530A77">
            <w:pPr>
              <w:jc w:val="right"/>
            </w:pPr>
            <w:r>
              <w:t>6261,14</w:t>
            </w:r>
          </w:p>
        </w:tc>
        <w:tc>
          <w:tcPr>
            <w:tcW w:w="1465" w:type="dxa"/>
          </w:tcPr>
          <w:p w:rsidR="002474B5" w:rsidRPr="00783FB1" w:rsidRDefault="00934381" w:rsidP="00DA0EBF">
            <w:pPr>
              <w:jc w:val="right"/>
            </w:pPr>
            <w:r>
              <w:t>1</w:t>
            </w:r>
            <w:r w:rsidR="00DA0EBF">
              <w:t>495</w:t>
            </w:r>
            <w:r>
              <w:t>,</w:t>
            </w:r>
            <w:r w:rsidR="00DA0EBF">
              <w:t>67</w:t>
            </w:r>
          </w:p>
        </w:tc>
        <w:tc>
          <w:tcPr>
            <w:tcW w:w="1023" w:type="dxa"/>
          </w:tcPr>
          <w:p w:rsidR="002474B5" w:rsidRPr="00663F6E" w:rsidRDefault="002474B5" w:rsidP="00530A77">
            <w:pPr>
              <w:jc w:val="right"/>
            </w:pPr>
            <w:r w:rsidRPr="00663F6E">
              <w:t>0,00</w:t>
            </w:r>
          </w:p>
        </w:tc>
      </w:tr>
      <w:tr w:rsidR="002474B5" w:rsidRPr="00663F6E" w:rsidTr="001B6115">
        <w:trPr>
          <w:trHeight w:val="225"/>
        </w:trPr>
        <w:tc>
          <w:tcPr>
            <w:tcW w:w="484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4502" w:type="dxa"/>
            <w:gridSpan w:val="2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1261" w:type="dxa"/>
            <w:vMerge/>
          </w:tcPr>
          <w:p w:rsidR="002474B5" w:rsidRPr="00663F6E" w:rsidRDefault="002474B5" w:rsidP="00530A77">
            <w:pPr>
              <w:jc w:val="center"/>
            </w:pPr>
          </w:p>
        </w:tc>
        <w:tc>
          <w:tcPr>
            <w:tcW w:w="1261" w:type="dxa"/>
            <w:vMerge/>
          </w:tcPr>
          <w:p w:rsidR="002474B5" w:rsidRPr="00663F6E" w:rsidRDefault="002474B5" w:rsidP="00530A77">
            <w:pPr>
              <w:jc w:val="center"/>
            </w:pPr>
          </w:p>
        </w:tc>
        <w:tc>
          <w:tcPr>
            <w:tcW w:w="1106" w:type="dxa"/>
          </w:tcPr>
          <w:p w:rsidR="002474B5" w:rsidRPr="00663F6E" w:rsidRDefault="002474B5" w:rsidP="00530A77">
            <w:pPr>
              <w:jc w:val="center"/>
            </w:pPr>
            <w:r w:rsidRPr="00663F6E">
              <w:t>2021</w:t>
            </w:r>
          </w:p>
        </w:tc>
        <w:tc>
          <w:tcPr>
            <w:tcW w:w="992" w:type="dxa"/>
          </w:tcPr>
          <w:p w:rsidR="002474B5" w:rsidRPr="00663F6E" w:rsidRDefault="001476EC" w:rsidP="000916C6">
            <w:pPr>
              <w:jc w:val="right"/>
            </w:pPr>
            <w:r>
              <w:t>1</w:t>
            </w:r>
            <w:r w:rsidR="000916C6">
              <w:t>204</w:t>
            </w:r>
            <w:r>
              <w:t>,</w:t>
            </w:r>
            <w:r w:rsidR="000916C6">
              <w:t>54</w:t>
            </w:r>
          </w:p>
        </w:tc>
        <w:tc>
          <w:tcPr>
            <w:tcW w:w="1371" w:type="dxa"/>
          </w:tcPr>
          <w:p w:rsidR="002474B5" w:rsidRPr="00663F6E" w:rsidRDefault="002474B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2474B5" w:rsidRPr="00663F6E" w:rsidRDefault="002474B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2474B5" w:rsidRPr="00783FB1" w:rsidRDefault="001476EC" w:rsidP="000916C6">
            <w:pPr>
              <w:jc w:val="right"/>
            </w:pPr>
            <w:r>
              <w:t>1</w:t>
            </w:r>
            <w:r w:rsidR="000916C6">
              <w:t>204,54</w:t>
            </w:r>
          </w:p>
        </w:tc>
        <w:tc>
          <w:tcPr>
            <w:tcW w:w="1023" w:type="dxa"/>
          </w:tcPr>
          <w:p w:rsidR="002474B5" w:rsidRPr="00663F6E" w:rsidRDefault="002474B5" w:rsidP="00530A77">
            <w:pPr>
              <w:jc w:val="right"/>
            </w:pPr>
            <w:r w:rsidRPr="00663F6E">
              <w:t>0,00</w:t>
            </w:r>
          </w:p>
        </w:tc>
      </w:tr>
      <w:tr w:rsidR="002474B5" w:rsidRPr="00663F6E" w:rsidTr="001B6115">
        <w:trPr>
          <w:trHeight w:val="225"/>
        </w:trPr>
        <w:tc>
          <w:tcPr>
            <w:tcW w:w="484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8130" w:type="dxa"/>
            <w:gridSpan w:val="5"/>
          </w:tcPr>
          <w:p w:rsidR="002474B5" w:rsidRPr="00663F6E" w:rsidRDefault="002474B5" w:rsidP="00530A77">
            <w:pPr>
              <w:jc w:val="both"/>
            </w:pPr>
            <w:r w:rsidRPr="00663F6E"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2474B5" w:rsidRPr="00663F6E" w:rsidRDefault="00B22700" w:rsidP="00DA0EBF">
            <w:pPr>
              <w:jc w:val="right"/>
              <w:rPr>
                <w:b/>
              </w:rPr>
            </w:pPr>
            <w:r>
              <w:rPr>
                <w:b/>
              </w:rPr>
              <w:t>17872,16</w:t>
            </w:r>
          </w:p>
        </w:tc>
        <w:tc>
          <w:tcPr>
            <w:tcW w:w="1371" w:type="dxa"/>
          </w:tcPr>
          <w:p w:rsidR="002474B5" w:rsidRPr="00663F6E" w:rsidRDefault="00B22700" w:rsidP="00530A77">
            <w:pPr>
              <w:jc w:val="right"/>
              <w:rPr>
                <w:b/>
              </w:rPr>
            </w:pPr>
            <w:r>
              <w:rPr>
                <w:b/>
              </w:rPr>
              <w:t>3003</w:t>
            </w:r>
            <w:r w:rsidR="002474B5" w:rsidRPr="00663F6E">
              <w:rPr>
                <w:b/>
              </w:rPr>
              <w:t>,00</w:t>
            </w:r>
          </w:p>
        </w:tc>
        <w:tc>
          <w:tcPr>
            <w:tcW w:w="1528" w:type="dxa"/>
          </w:tcPr>
          <w:p w:rsidR="002474B5" w:rsidRPr="00663F6E" w:rsidRDefault="00B22700" w:rsidP="008D6B67">
            <w:pPr>
              <w:jc w:val="right"/>
              <w:rPr>
                <w:b/>
              </w:rPr>
            </w:pPr>
            <w:r>
              <w:rPr>
                <w:b/>
              </w:rPr>
              <w:t>6770,22</w:t>
            </w:r>
          </w:p>
        </w:tc>
        <w:tc>
          <w:tcPr>
            <w:tcW w:w="1465" w:type="dxa"/>
          </w:tcPr>
          <w:p w:rsidR="002474B5" w:rsidRPr="00783FB1" w:rsidRDefault="00DA0EBF" w:rsidP="008D6B67">
            <w:pPr>
              <w:jc w:val="right"/>
              <w:rPr>
                <w:b/>
              </w:rPr>
            </w:pPr>
            <w:r>
              <w:rPr>
                <w:b/>
              </w:rPr>
              <w:t>8098,94</w:t>
            </w:r>
          </w:p>
        </w:tc>
        <w:tc>
          <w:tcPr>
            <w:tcW w:w="1023" w:type="dxa"/>
          </w:tcPr>
          <w:p w:rsidR="002474B5" w:rsidRPr="00663F6E" w:rsidRDefault="002474B5" w:rsidP="00530A77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</w:tr>
      <w:tr w:rsidR="00B00EA5" w:rsidRPr="00663F6E" w:rsidTr="001B6115">
        <w:tc>
          <w:tcPr>
            <w:tcW w:w="484" w:type="dxa"/>
            <w:vMerge w:val="restart"/>
          </w:tcPr>
          <w:p w:rsidR="00B00EA5" w:rsidRPr="00663F6E" w:rsidRDefault="00B00EA5" w:rsidP="00530A77">
            <w:pPr>
              <w:jc w:val="both"/>
            </w:pPr>
            <w:r w:rsidRPr="00663F6E">
              <w:t>1.</w:t>
            </w:r>
          </w:p>
        </w:tc>
        <w:tc>
          <w:tcPr>
            <w:tcW w:w="2881" w:type="dxa"/>
            <w:vMerge w:val="restart"/>
          </w:tcPr>
          <w:p w:rsidR="00B00EA5" w:rsidRPr="00663F6E" w:rsidRDefault="00E65FF5" w:rsidP="00530A77">
            <w:pPr>
              <w:rPr>
                <w:rFonts w:eastAsia="Calibri"/>
              </w:rPr>
            </w:pPr>
            <w:r>
              <w:t>Содержание гражданских захоронений, расположенных на территории муниципального образования</w:t>
            </w:r>
          </w:p>
        </w:tc>
        <w:tc>
          <w:tcPr>
            <w:tcW w:w="1621" w:type="dxa"/>
            <w:vMerge w:val="restart"/>
          </w:tcPr>
          <w:p w:rsidR="00B00EA5" w:rsidRPr="00663F6E" w:rsidRDefault="00B00EA5" w:rsidP="00530A77">
            <w:pPr>
              <w:jc w:val="center"/>
            </w:pPr>
            <w:r w:rsidRPr="00663F6E">
              <w:t>Администрация Пчевского сельского поселения</w:t>
            </w:r>
          </w:p>
        </w:tc>
        <w:tc>
          <w:tcPr>
            <w:tcW w:w="1261" w:type="dxa"/>
            <w:vMerge w:val="restart"/>
          </w:tcPr>
          <w:p w:rsidR="00B00EA5" w:rsidRPr="00663F6E" w:rsidRDefault="00B00EA5" w:rsidP="00530A77">
            <w:pPr>
              <w:jc w:val="center"/>
            </w:pPr>
            <w:r w:rsidRPr="00663F6E">
              <w:t>2018</w:t>
            </w:r>
          </w:p>
        </w:tc>
        <w:tc>
          <w:tcPr>
            <w:tcW w:w="1261" w:type="dxa"/>
            <w:vMerge w:val="restart"/>
          </w:tcPr>
          <w:p w:rsidR="00B00EA5" w:rsidRPr="00663F6E" w:rsidRDefault="00B00EA5" w:rsidP="00530A77">
            <w:pPr>
              <w:jc w:val="center"/>
            </w:pPr>
            <w:r w:rsidRPr="00663F6E">
              <w:t>2021</w:t>
            </w:r>
          </w:p>
        </w:tc>
        <w:tc>
          <w:tcPr>
            <w:tcW w:w="1106" w:type="dxa"/>
          </w:tcPr>
          <w:p w:rsidR="00B00EA5" w:rsidRPr="00663F6E" w:rsidRDefault="00B00EA5" w:rsidP="00530A77">
            <w:pPr>
              <w:jc w:val="center"/>
            </w:pPr>
            <w:r w:rsidRPr="00663F6E">
              <w:t>2018</w:t>
            </w:r>
          </w:p>
        </w:tc>
        <w:tc>
          <w:tcPr>
            <w:tcW w:w="992" w:type="dxa"/>
          </w:tcPr>
          <w:p w:rsidR="00B00EA5" w:rsidRPr="00663F6E" w:rsidRDefault="00E65FF5" w:rsidP="00B00EA5">
            <w:pPr>
              <w:jc w:val="right"/>
            </w:pPr>
            <w:r>
              <w:t>272,40</w:t>
            </w:r>
          </w:p>
        </w:tc>
        <w:tc>
          <w:tcPr>
            <w:tcW w:w="1371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B00EA5" w:rsidRPr="00783FB1" w:rsidRDefault="00E65FF5" w:rsidP="00B704F8">
            <w:pPr>
              <w:jc w:val="right"/>
            </w:pPr>
            <w:r>
              <w:t>272,40</w:t>
            </w:r>
          </w:p>
        </w:tc>
        <w:tc>
          <w:tcPr>
            <w:tcW w:w="1023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</w:tr>
      <w:tr w:rsidR="00B00EA5" w:rsidRPr="00663F6E" w:rsidTr="001B6115">
        <w:tc>
          <w:tcPr>
            <w:tcW w:w="484" w:type="dxa"/>
            <w:vMerge/>
          </w:tcPr>
          <w:p w:rsidR="00B00EA5" w:rsidRPr="00663F6E" w:rsidRDefault="00B00EA5" w:rsidP="00530A77">
            <w:pPr>
              <w:jc w:val="both"/>
            </w:pPr>
          </w:p>
        </w:tc>
        <w:tc>
          <w:tcPr>
            <w:tcW w:w="2881" w:type="dxa"/>
            <w:vMerge/>
          </w:tcPr>
          <w:p w:rsidR="00B00EA5" w:rsidRPr="00663F6E" w:rsidRDefault="00B00EA5" w:rsidP="00530A77">
            <w:pPr>
              <w:jc w:val="both"/>
            </w:pPr>
          </w:p>
        </w:tc>
        <w:tc>
          <w:tcPr>
            <w:tcW w:w="1621" w:type="dxa"/>
            <w:vMerge/>
          </w:tcPr>
          <w:p w:rsidR="00B00EA5" w:rsidRPr="00663F6E" w:rsidRDefault="00B00EA5" w:rsidP="00530A77">
            <w:pPr>
              <w:jc w:val="both"/>
            </w:pPr>
          </w:p>
        </w:tc>
        <w:tc>
          <w:tcPr>
            <w:tcW w:w="1261" w:type="dxa"/>
            <w:vMerge/>
          </w:tcPr>
          <w:p w:rsidR="00B00EA5" w:rsidRPr="00663F6E" w:rsidRDefault="00B00EA5" w:rsidP="00530A77">
            <w:pPr>
              <w:jc w:val="center"/>
            </w:pPr>
          </w:p>
        </w:tc>
        <w:tc>
          <w:tcPr>
            <w:tcW w:w="1261" w:type="dxa"/>
            <w:vMerge/>
          </w:tcPr>
          <w:p w:rsidR="00B00EA5" w:rsidRPr="00663F6E" w:rsidRDefault="00B00EA5" w:rsidP="00530A77">
            <w:pPr>
              <w:jc w:val="center"/>
            </w:pPr>
          </w:p>
        </w:tc>
        <w:tc>
          <w:tcPr>
            <w:tcW w:w="1106" w:type="dxa"/>
          </w:tcPr>
          <w:p w:rsidR="00B00EA5" w:rsidRPr="00663F6E" w:rsidRDefault="00B00EA5" w:rsidP="00530A77">
            <w:pPr>
              <w:jc w:val="center"/>
            </w:pPr>
            <w:r w:rsidRPr="00663F6E">
              <w:t>2019</w:t>
            </w:r>
          </w:p>
        </w:tc>
        <w:tc>
          <w:tcPr>
            <w:tcW w:w="992" w:type="dxa"/>
          </w:tcPr>
          <w:p w:rsidR="00B00EA5" w:rsidRPr="00663F6E" w:rsidRDefault="00E65FF5" w:rsidP="00530A77">
            <w:pPr>
              <w:jc w:val="right"/>
            </w:pPr>
            <w:r>
              <w:t>492,87</w:t>
            </w:r>
          </w:p>
        </w:tc>
        <w:tc>
          <w:tcPr>
            <w:tcW w:w="1371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B00EA5" w:rsidRPr="00783FB1" w:rsidRDefault="00E65FF5" w:rsidP="00B704F8">
            <w:pPr>
              <w:jc w:val="right"/>
            </w:pPr>
            <w:r>
              <w:t>492,87</w:t>
            </w:r>
          </w:p>
        </w:tc>
        <w:tc>
          <w:tcPr>
            <w:tcW w:w="1023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</w:tr>
      <w:tr w:rsidR="00B00EA5" w:rsidRPr="00663F6E" w:rsidTr="001B6115">
        <w:tc>
          <w:tcPr>
            <w:tcW w:w="484" w:type="dxa"/>
            <w:vMerge/>
          </w:tcPr>
          <w:p w:rsidR="00B00EA5" w:rsidRPr="00663F6E" w:rsidRDefault="00B00EA5" w:rsidP="00530A77">
            <w:pPr>
              <w:jc w:val="both"/>
            </w:pPr>
          </w:p>
        </w:tc>
        <w:tc>
          <w:tcPr>
            <w:tcW w:w="2881" w:type="dxa"/>
            <w:vMerge/>
          </w:tcPr>
          <w:p w:rsidR="00B00EA5" w:rsidRPr="00663F6E" w:rsidRDefault="00B00EA5" w:rsidP="00530A77">
            <w:pPr>
              <w:jc w:val="both"/>
            </w:pPr>
          </w:p>
        </w:tc>
        <w:tc>
          <w:tcPr>
            <w:tcW w:w="1621" w:type="dxa"/>
            <w:vMerge/>
          </w:tcPr>
          <w:p w:rsidR="00B00EA5" w:rsidRPr="00663F6E" w:rsidRDefault="00B00EA5" w:rsidP="00530A77">
            <w:pPr>
              <w:jc w:val="both"/>
            </w:pPr>
          </w:p>
        </w:tc>
        <w:tc>
          <w:tcPr>
            <w:tcW w:w="1261" w:type="dxa"/>
            <w:vMerge/>
          </w:tcPr>
          <w:p w:rsidR="00B00EA5" w:rsidRPr="00663F6E" w:rsidRDefault="00B00EA5" w:rsidP="00530A77">
            <w:pPr>
              <w:jc w:val="center"/>
            </w:pPr>
          </w:p>
        </w:tc>
        <w:tc>
          <w:tcPr>
            <w:tcW w:w="1261" w:type="dxa"/>
            <w:vMerge/>
          </w:tcPr>
          <w:p w:rsidR="00B00EA5" w:rsidRPr="00663F6E" w:rsidRDefault="00B00EA5" w:rsidP="00530A77">
            <w:pPr>
              <w:jc w:val="center"/>
            </w:pPr>
          </w:p>
        </w:tc>
        <w:tc>
          <w:tcPr>
            <w:tcW w:w="1106" w:type="dxa"/>
          </w:tcPr>
          <w:p w:rsidR="00B00EA5" w:rsidRPr="00663F6E" w:rsidRDefault="00B00EA5" w:rsidP="00530A77">
            <w:pPr>
              <w:jc w:val="center"/>
            </w:pPr>
            <w:r w:rsidRPr="00663F6E">
              <w:t>2020</w:t>
            </w:r>
          </w:p>
        </w:tc>
        <w:tc>
          <w:tcPr>
            <w:tcW w:w="992" w:type="dxa"/>
          </w:tcPr>
          <w:p w:rsidR="00B00EA5" w:rsidRPr="00663F6E" w:rsidRDefault="000916C6" w:rsidP="00B00EA5">
            <w:pPr>
              <w:jc w:val="right"/>
            </w:pPr>
            <w:r>
              <w:t>449,73</w:t>
            </w:r>
          </w:p>
        </w:tc>
        <w:tc>
          <w:tcPr>
            <w:tcW w:w="1371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B00EA5" w:rsidRPr="00783FB1" w:rsidRDefault="000916C6" w:rsidP="00B704F8">
            <w:pPr>
              <w:jc w:val="right"/>
            </w:pPr>
            <w:r>
              <w:t>449,73</w:t>
            </w:r>
          </w:p>
        </w:tc>
        <w:tc>
          <w:tcPr>
            <w:tcW w:w="1023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</w:tr>
      <w:tr w:rsidR="00B00EA5" w:rsidRPr="00663F6E" w:rsidTr="001B6115">
        <w:tc>
          <w:tcPr>
            <w:tcW w:w="484" w:type="dxa"/>
            <w:vMerge/>
          </w:tcPr>
          <w:p w:rsidR="00B00EA5" w:rsidRPr="00663F6E" w:rsidRDefault="00B00EA5" w:rsidP="00530A77">
            <w:pPr>
              <w:jc w:val="both"/>
            </w:pPr>
          </w:p>
        </w:tc>
        <w:tc>
          <w:tcPr>
            <w:tcW w:w="2881" w:type="dxa"/>
            <w:vMerge/>
          </w:tcPr>
          <w:p w:rsidR="00B00EA5" w:rsidRPr="00663F6E" w:rsidRDefault="00B00EA5" w:rsidP="00530A77">
            <w:pPr>
              <w:jc w:val="both"/>
            </w:pPr>
          </w:p>
        </w:tc>
        <w:tc>
          <w:tcPr>
            <w:tcW w:w="1621" w:type="dxa"/>
            <w:vMerge/>
          </w:tcPr>
          <w:p w:rsidR="00B00EA5" w:rsidRPr="00663F6E" w:rsidRDefault="00B00EA5" w:rsidP="00530A77">
            <w:pPr>
              <w:jc w:val="both"/>
            </w:pPr>
          </w:p>
        </w:tc>
        <w:tc>
          <w:tcPr>
            <w:tcW w:w="1261" w:type="dxa"/>
            <w:vMerge/>
          </w:tcPr>
          <w:p w:rsidR="00B00EA5" w:rsidRPr="00663F6E" w:rsidRDefault="00B00EA5" w:rsidP="00530A77">
            <w:pPr>
              <w:jc w:val="center"/>
            </w:pPr>
          </w:p>
        </w:tc>
        <w:tc>
          <w:tcPr>
            <w:tcW w:w="1261" w:type="dxa"/>
            <w:vMerge/>
          </w:tcPr>
          <w:p w:rsidR="00B00EA5" w:rsidRPr="00663F6E" w:rsidRDefault="00B00EA5" w:rsidP="00530A77">
            <w:pPr>
              <w:jc w:val="center"/>
            </w:pPr>
          </w:p>
        </w:tc>
        <w:tc>
          <w:tcPr>
            <w:tcW w:w="1106" w:type="dxa"/>
          </w:tcPr>
          <w:p w:rsidR="00B00EA5" w:rsidRPr="00663F6E" w:rsidRDefault="00B00EA5" w:rsidP="00530A77">
            <w:pPr>
              <w:jc w:val="center"/>
            </w:pPr>
            <w:r w:rsidRPr="00663F6E">
              <w:t>2021</w:t>
            </w:r>
          </w:p>
        </w:tc>
        <w:tc>
          <w:tcPr>
            <w:tcW w:w="992" w:type="dxa"/>
          </w:tcPr>
          <w:p w:rsidR="00B00EA5" w:rsidRPr="00663F6E" w:rsidRDefault="000916C6" w:rsidP="00B00EA5">
            <w:pPr>
              <w:jc w:val="right"/>
            </w:pPr>
            <w:r>
              <w:t>467,72</w:t>
            </w:r>
          </w:p>
        </w:tc>
        <w:tc>
          <w:tcPr>
            <w:tcW w:w="1371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B00EA5" w:rsidRPr="00783FB1" w:rsidRDefault="000916C6" w:rsidP="00B704F8">
            <w:pPr>
              <w:jc w:val="right"/>
            </w:pPr>
            <w:r>
              <w:t>467,72</w:t>
            </w:r>
          </w:p>
        </w:tc>
        <w:tc>
          <w:tcPr>
            <w:tcW w:w="1023" w:type="dxa"/>
          </w:tcPr>
          <w:p w:rsidR="00B00EA5" w:rsidRPr="00663F6E" w:rsidRDefault="00B00EA5" w:rsidP="00530A77">
            <w:pPr>
              <w:jc w:val="right"/>
            </w:pPr>
            <w:r w:rsidRPr="00663F6E">
              <w:t>0,00</w:t>
            </w:r>
          </w:p>
        </w:tc>
      </w:tr>
      <w:tr w:rsidR="002474B5" w:rsidRPr="00663F6E" w:rsidTr="001B6115">
        <w:tc>
          <w:tcPr>
            <w:tcW w:w="484" w:type="dxa"/>
            <w:vMerge/>
          </w:tcPr>
          <w:p w:rsidR="002474B5" w:rsidRPr="00663F6E" w:rsidRDefault="002474B5" w:rsidP="00530A77">
            <w:pPr>
              <w:jc w:val="both"/>
            </w:pPr>
          </w:p>
        </w:tc>
        <w:tc>
          <w:tcPr>
            <w:tcW w:w="8130" w:type="dxa"/>
            <w:gridSpan w:val="5"/>
          </w:tcPr>
          <w:p w:rsidR="002474B5" w:rsidRPr="00663F6E" w:rsidRDefault="002474B5" w:rsidP="00530A77">
            <w:pPr>
              <w:jc w:val="both"/>
            </w:pPr>
            <w:r w:rsidRPr="00663F6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2474B5" w:rsidRPr="00663F6E" w:rsidRDefault="000916C6" w:rsidP="00530A77">
            <w:pPr>
              <w:jc w:val="right"/>
              <w:rPr>
                <w:b/>
              </w:rPr>
            </w:pPr>
            <w:r>
              <w:rPr>
                <w:b/>
              </w:rPr>
              <w:t>1682,72</w:t>
            </w:r>
          </w:p>
        </w:tc>
        <w:tc>
          <w:tcPr>
            <w:tcW w:w="1371" w:type="dxa"/>
          </w:tcPr>
          <w:p w:rsidR="002474B5" w:rsidRPr="00663F6E" w:rsidRDefault="002474B5" w:rsidP="00530A77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  <w:tc>
          <w:tcPr>
            <w:tcW w:w="1528" w:type="dxa"/>
          </w:tcPr>
          <w:p w:rsidR="002474B5" w:rsidRPr="00663F6E" w:rsidRDefault="002474B5" w:rsidP="00530A77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  <w:tc>
          <w:tcPr>
            <w:tcW w:w="1465" w:type="dxa"/>
          </w:tcPr>
          <w:p w:rsidR="002474B5" w:rsidRPr="00783FB1" w:rsidRDefault="000916C6" w:rsidP="00530A77">
            <w:pPr>
              <w:jc w:val="right"/>
              <w:rPr>
                <w:b/>
              </w:rPr>
            </w:pPr>
            <w:r>
              <w:rPr>
                <w:b/>
              </w:rPr>
              <w:t>1682,72</w:t>
            </w:r>
          </w:p>
        </w:tc>
        <w:tc>
          <w:tcPr>
            <w:tcW w:w="1023" w:type="dxa"/>
          </w:tcPr>
          <w:p w:rsidR="002474B5" w:rsidRPr="00663F6E" w:rsidRDefault="002474B5" w:rsidP="00530A77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</w:tr>
      <w:tr w:rsidR="00E65FF5" w:rsidRPr="00E65FF5" w:rsidTr="001B6115">
        <w:tc>
          <w:tcPr>
            <w:tcW w:w="484" w:type="dxa"/>
            <w:vMerge w:val="restart"/>
          </w:tcPr>
          <w:p w:rsidR="00B00EA5" w:rsidRPr="00E65FF5" w:rsidRDefault="00B00EA5" w:rsidP="00530A77">
            <w:pPr>
              <w:jc w:val="both"/>
            </w:pPr>
            <w:r w:rsidRPr="00E65FF5">
              <w:t>2.</w:t>
            </w:r>
          </w:p>
        </w:tc>
        <w:tc>
          <w:tcPr>
            <w:tcW w:w="2881" w:type="dxa"/>
            <w:vMerge w:val="restart"/>
          </w:tcPr>
          <w:p w:rsidR="00B00EA5" w:rsidRPr="00E65FF5" w:rsidRDefault="00E65FF5" w:rsidP="00530A77">
            <w:r w:rsidRPr="00E65FF5">
              <w:t>Содержание воинских захоронений, расположенных на территории</w:t>
            </w:r>
            <w:r w:rsidR="00B00EA5" w:rsidRPr="00E65FF5">
              <w:t xml:space="preserve"> муниципального образования</w:t>
            </w:r>
          </w:p>
        </w:tc>
        <w:tc>
          <w:tcPr>
            <w:tcW w:w="1621" w:type="dxa"/>
            <w:vMerge w:val="restart"/>
          </w:tcPr>
          <w:p w:rsidR="00B00EA5" w:rsidRPr="00E65FF5" w:rsidRDefault="00B00EA5" w:rsidP="00530A77">
            <w:pPr>
              <w:jc w:val="center"/>
            </w:pPr>
            <w:r w:rsidRPr="00E65FF5">
              <w:t>Администрация Пчевского сельского поселения</w:t>
            </w:r>
          </w:p>
        </w:tc>
        <w:tc>
          <w:tcPr>
            <w:tcW w:w="1261" w:type="dxa"/>
            <w:vMerge w:val="restart"/>
          </w:tcPr>
          <w:p w:rsidR="00B00EA5" w:rsidRPr="00E65FF5" w:rsidRDefault="00B00EA5" w:rsidP="00530A77">
            <w:pPr>
              <w:jc w:val="center"/>
            </w:pPr>
            <w:r w:rsidRPr="00E65FF5">
              <w:t>2018</w:t>
            </w:r>
          </w:p>
        </w:tc>
        <w:tc>
          <w:tcPr>
            <w:tcW w:w="1261" w:type="dxa"/>
            <w:vMerge w:val="restart"/>
          </w:tcPr>
          <w:p w:rsidR="00B00EA5" w:rsidRPr="00E65FF5" w:rsidRDefault="00B00EA5" w:rsidP="00530A77">
            <w:pPr>
              <w:jc w:val="center"/>
            </w:pPr>
            <w:r w:rsidRPr="00E65FF5">
              <w:t>2021</w:t>
            </w:r>
          </w:p>
        </w:tc>
        <w:tc>
          <w:tcPr>
            <w:tcW w:w="1106" w:type="dxa"/>
          </w:tcPr>
          <w:p w:rsidR="00B00EA5" w:rsidRPr="00E65FF5" w:rsidRDefault="00B00EA5" w:rsidP="00530A77">
            <w:pPr>
              <w:jc w:val="center"/>
            </w:pPr>
            <w:r w:rsidRPr="00E65FF5">
              <w:t>2018</w:t>
            </w:r>
          </w:p>
        </w:tc>
        <w:tc>
          <w:tcPr>
            <w:tcW w:w="992" w:type="dxa"/>
          </w:tcPr>
          <w:p w:rsidR="00B00EA5" w:rsidRPr="00E65FF5" w:rsidRDefault="00E65FF5" w:rsidP="00B00EA5">
            <w:pPr>
              <w:jc w:val="right"/>
            </w:pPr>
            <w:r>
              <w:t>10,00</w:t>
            </w:r>
          </w:p>
        </w:tc>
        <w:tc>
          <w:tcPr>
            <w:tcW w:w="1371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528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465" w:type="dxa"/>
          </w:tcPr>
          <w:p w:rsidR="00B00EA5" w:rsidRPr="00E65FF5" w:rsidRDefault="00E65FF5" w:rsidP="00B704F8">
            <w:pPr>
              <w:jc w:val="right"/>
            </w:pPr>
            <w:r>
              <w:t>10,00</w:t>
            </w:r>
          </w:p>
        </w:tc>
        <w:tc>
          <w:tcPr>
            <w:tcW w:w="1023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B00EA5" w:rsidRPr="00E65FF5" w:rsidRDefault="00B00EA5" w:rsidP="00530A77">
            <w:pPr>
              <w:jc w:val="both"/>
            </w:pPr>
          </w:p>
        </w:tc>
        <w:tc>
          <w:tcPr>
            <w:tcW w:w="2881" w:type="dxa"/>
            <w:vMerge/>
          </w:tcPr>
          <w:p w:rsidR="00B00EA5" w:rsidRPr="00E65FF5" w:rsidRDefault="00B00EA5" w:rsidP="00530A77">
            <w:pPr>
              <w:jc w:val="both"/>
            </w:pPr>
          </w:p>
        </w:tc>
        <w:tc>
          <w:tcPr>
            <w:tcW w:w="1621" w:type="dxa"/>
            <w:vMerge/>
          </w:tcPr>
          <w:p w:rsidR="00B00EA5" w:rsidRPr="00E65FF5" w:rsidRDefault="00B00EA5" w:rsidP="00530A77">
            <w:pPr>
              <w:jc w:val="both"/>
            </w:pPr>
          </w:p>
        </w:tc>
        <w:tc>
          <w:tcPr>
            <w:tcW w:w="1261" w:type="dxa"/>
            <w:vMerge/>
          </w:tcPr>
          <w:p w:rsidR="00B00EA5" w:rsidRPr="00E65FF5" w:rsidRDefault="00B00EA5" w:rsidP="00530A77">
            <w:pPr>
              <w:jc w:val="center"/>
            </w:pPr>
          </w:p>
        </w:tc>
        <w:tc>
          <w:tcPr>
            <w:tcW w:w="1261" w:type="dxa"/>
            <w:vMerge/>
          </w:tcPr>
          <w:p w:rsidR="00B00EA5" w:rsidRPr="00E65FF5" w:rsidRDefault="00B00EA5" w:rsidP="00530A77">
            <w:pPr>
              <w:jc w:val="center"/>
            </w:pPr>
          </w:p>
        </w:tc>
        <w:tc>
          <w:tcPr>
            <w:tcW w:w="1106" w:type="dxa"/>
          </w:tcPr>
          <w:p w:rsidR="00B00EA5" w:rsidRPr="00E65FF5" w:rsidRDefault="00B00EA5" w:rsidP="00530A77">
            <w:pPr>
              <w:jc w:val="center"/>
            </w:pPr>
            <w:r w:rsidRPr="00E65FF5">
              <w:t>2019</w:t>
            </w:r>
          </w:p>
        </w:tc>
        <w:tc>
          <w:tcPr>
            <w:tcW w:w="992" w:type="dxa"/>
          </w:tcPr>
          <w:p w:rsidR="00B00EA5" w:rsidRPr="00E65FF5" w:rsidRDefault="00E65FF5" w:rsidP="00D97924">
            <w:pPr>
              <w:jc w:val="right"/>
            </w:pPr>
            <w:r>
              <w:t>5,00</w:t>
            </w:r>
          </w:p>
        </w:tc>
        <w:tc>
          <w:tcPr>
            <w:tcW w:w="1371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528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465" w:type="dxa"/>
          </w:tcPr>
          <w:p w:rsidR="00B00EA5" w:rsidRPr="00E65FF5" w:rsidRDefault="00E65FF5" w:rsidP="00783FB1">
            <w:pPr>
              <w:jc w:val="right"/>
            </w:pPr>
            <w:r>
              <w:t>5,00</w:t>
            </w:r>
          </w:p>
        </w:tc>
        <w:tc>
          <w:tcPr>
            <w:tcW w:w="1023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B00EA5" w:rsidRPr="00E65FF5" w:rsidRDefault="00B00EA5" w:rsidP="00530A77">
            <w:pPr>
              <w:jc w:val="both"/>
            </w:pPr>
          </w:p>
        </w:tc>
        <w:tc>
          <w:tcPr>
            <w:tcW w:w="2881" w:type="dxa"/>
            <w:vMerge/>
          </w:tcPr>
          <w:p w:rsidR="00B00EA5" w:rsidRPr="00E65FF5" w:rsidRDefault="00B00EA5" w:rsidP="00530A77">
            <w:pPr>
              <w:jc w:val="both"/>
            </w:pPr>
          </w:p>
        </w:tc>
        <w:tc>
          <w:tcPr>
            <w:tcW w:w="1621" w:type="dxa"/>
            <w:vMerge/>
          </w:tcPr>
          <w:p w:rsidR="00B00EA5" w:rsidRPr="00E65FF5" w:rsidRDefault="00B00EA5" w:rsidP="00530A77">
            <w:pPr>
              <w:jc w:val="both"/>
            </w:pPr>
          </w:p>
        </w:tc>
        <w:tc>
          <w:tcPr>
            <w:tcW w:w="1261" w:type="dxa"/>
            <w:vMerge/>
          </w:tcPr>
          <w:p w:rsidR="00B00EA5" w:rsidRPr="00E65FF5" w:rsidRDefault="00B00EA5" w:rsidP="00530A77">
            <w:pPr>
              <w:jc w:val="center"/>
            </w:pPr>
          </w:p>
        </w:tc>
        <w:tc>
          <w:tcPr>
            <w:tcW w:w="1261" w:type="dxa"/>
            <w:vMerge/>
          </w:tcPr>
          <w:p w:rsidR="00B00EA5" w:rsidRPr="00E65FF5" w:rsidRDefault="00B00EA5" w:rsidP="00530A77">
            <w:pPr>
              <w:jc w:val="center"/>
            </w:pPr>
          </w:p>
        </w:tc>
        <w:tc>
          <w:tcPr>
            <w:tcW w:w="1106" w:type="dxa"/>
          </w:tcPr>
          <w:p w:rsidR="00B00EA5" w:rsidRPr="00E65FF5" w:rsidRDefault="00B00EA5" w:rsidP="00530A77">
            <w:pPr>
              <w:jc w:val="center"/>
            </w:pPr>
            <w:r w:rsidRPr="00E65FF5">
              <w:t>2020</w:t>
            </w:r>
          </w:p>
        </w:tc>
        <w:tc>
          <w:tcPr>
            <w:tcW w:w="992" w:type="dxa"/>
          </w:tcPr>
          <w:p w:rsidR="00B00EA5" w:rsidRPr="00E65FF5" w:rsidRDefault="000916C6" w:rsidP="00530A77">
            <w:pPr>
              <w:jc w:val="right"/>
            </w:pPr>
            <w:r>
              <w:t>5</w:t>
            </w:r>
            <w:r w:rsidR="00E65FF5">
              <w:t>,00</w:t>
            </w:r>
          </w:p>
        </w:tc>
        <w:tc>
          <w:tcPr>
            <w:tcW w:w="1371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528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465" w:type="dxa"/>
          </w:tcPr>
          <w:p w:rsidR="00B00EA5" w:rsidRPr="00E65FF5" w:rsidRDefault="000916C6" w:rsidP="00B704F8">
            <w:pPr>
              <w:jc w:val="right"/>
            </w:pPr>
            <w:r>
              <w:t>5</w:t>
            </w:r>
            <w:r w:rsidR="00E65FF5">
              <w:t>,00</w:t>
            </w:r>
          </w:p>
        </w:tc>
        <w:tc>
          <w:tcPr>
            <w:tcW w:w="1023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B00EA5" w:rsidRPr="00E65FF5" w:rsidRDefault="00B00EA5" w:rsidP="00530A77">
            <w:pPr>
              <w:jc w:val="both"/>
            </w:pPr>
          </w:p>
        </w:tc>
        <w:tc>
          <w:tcPr>
            <w:tcW w:w="2881" w:type="dxa"/>
            <w:vMerge/>
          </w:tcPr>
          <w:p w:rsidR="00B00EA5" w:rsidRPr="00E65FF5" w:rsidRDefault="00B00EA5" w:rsidP="00530A77">
            <w:pPr>
              <w:jc w:val="both"/>
            </w:pPr>
          </w:p>
        </w:tc>
        <w:tc>
          <w:tcPr>
            <w:tcW w:w="1621" w:type="dxa"/>
            <w:vMerge/>
          </w:tcPr>
          <w:p w:rsidR="00B00EA5" w:rsidRPr="00E65FF5" w:rsidRDefault="00B00EA5" w:rsidP="00530A77">
            <w:pPr>
              <w:jc w:val="both"/>
            </w:pPr>
          </w:p>
        </w:tc>
        <w:tc>
          <w:tcPr>
            <w:tcW w:w="1261" w:type="dxa"/>
            <w:vMerge/>
          </w:tcPr>
          <w:p w:rsidR="00B00EA5" w:rsidRPr="00E65FF5" w:rsidRDefault="00B00EA5" w:rsidP="00530A77">
            <w:pPr>
              <w:jc w:val="center"/>
            </w:pPr>
          </w:p>
        </w:tc>
        <w:tc>
          <w:tcPr>
            <w:tcW w:w="1261" w:type="dxa"/>
            <w:vMerge/>
          </w:tcPr>
          <w:p w:rsidR="00B00EA5" w:rsidRPr="00E65FF5" w:rsidRDefault="00B00EA5" w:rsidP="00530A77">
            <w:pPr>
              <w:jc w:val="center"/>
            </w:pPr>
          </w:p>
        </w:tc>
        <w:tc>
          <w:tcPr>
            <w:tcW w:w="1106" w:type="dxa"/>
          </w:tcPr>
          <w:p w:rsidR="00B00EA5" w:rsidRPr="00E65FF5" w:rsidRDefault="00B00EA5" w:rsidP="00530A77">
            <w:pPr>
              <w:jc w:val="center"/>
            </w:pPr>
            <w:r w:rsidRPr="00E65FF5">
              <w:t>2021</w:t>
            </w:r>
          </w:p>
        </w:tc>
        <w:tc>
          <w:tcPr>
            <w:tcW w:w="992" w:type="dxa"/>
          </w:tcPr>
          <w:p w:rsidR="00B00EA5" w:rsidRPr="00E65FF5" w:rsidRDefault="000916C6" w:rsidP="00530A77">
            <w:pPr>
              <w:jc w:val="right"/>
            </w:pPr>
            <w:r>
              <w:t>9,8</w:t>
            </w:r>
          </w:p>
        </w:tc>
        <w:tc>
          <w:tcPr>
            <w:tcW w:w="1371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528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465" w:type="dxa"/>
          </w:tcPr>
          <w:p w:rsidR="00B00EA5" w:rsidRPr="00E65FF5" w:rsidRDefault="000916C6" w:rsidP="00B704F8">
            <w:pPr>
              <w:jc w:val="right"/>
            </w:pPr>
            <w:r>
              <w:t>9,8</w:t>
            </w:r>
          </w:p>
        </w:tc>
        <w:tc>
          <w:tcPr>
            <w:tcW w:w="1023" w:type="dxa"/>
          </w:tcPr>
          <w:p w:rsidR="00B00EA5" w:rsidRPr="00E65FF5" w:rsidRDefault="00B00EA5" w:rsidP="00530A77">
            <w:pPr>
              <w:jc w:val="right"/>
            </w:pPr>
            <w:r w:rsidRPr="00E65FF5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B00EA5" w:rsidRPr="00E65FF5" w:rsidRDefault="00B00EA5" w:rsidP="00530A77">
            <w:pPr>
              <w:jc w:val="both"/>
            </w:pPr>
          </w:p>
        </w:tc>
        <w:tc>
          <w:tcPr>
            <w:tcW w:w="8130" w:type="dxa"/>
            <w:gridSpan w:val="5"/>
          </w:tcPr>
          <w:p w:rsidR="00B00EA5" w:rsidRPr="00E65FF5" w:rsidRDefault="00B00EA5" w:rsidP="00530A77">
            <w:pPr>
              <w:jc w:val="both"/>
            </w:pPr>
            <w:r w:rsidRPr="00E65FF5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B00EA5" w:rsidRPr="00E65FF5" w:rsidRDefault="000916C6" w:rsidP="00D97924">
            <w:pPr>
              <w:jc w:val="right"/>
              <w:rPr>
                <w:b/>
              </w:rPr>
            </w:pPr>
            <w:r>
              <w:rPr>
                <w:b/>
              </w:rPr>
              <w:t>29,8</w:t>
            </w:r>
          </w:p>
        </w:tc>
        <w:tc>
          <w:tcPr>
            <w:tcW w:w="1371" w:type="dxa"/>
          </w:tcPr>
          <w:p w:rsidR="00B00EA5" w:rsidRPr="00E65FF5" w:rsidRDefault="00B00EA5" w:rsidP="00530A77">
            <w:pPr>
              <w:jc w:val="right"/>
              <w:rPr>
                <w:b/>
              </w:rPr>
            </w:pPr>
            <w:r w:rsidRPr="00E65FF5">
              <w:rPr>
                <w:b/>
              </w:rPr>
              <w:t>0,00</w:t>
            </w:r>
          </w:p>
        </w:tc>
        <w:tc>
          <w:tcPr>
            <w:tcW w:w="1528" w:type="dxa"/>
          </w:tcPr>
          <w:p w:rsidR="00B00EA5" w:rsidRPr="00E65FF5" w:rsidRDefault="00B00EA5" w:rsidP="00530A77">
            <w:pPr>
              <w:jc w:val="right"/>
              <w:rPr>
                <w:b/>
              </w:rPr>
            </w:pPr>
            <w:r w:rsidRPr="00E65FF5">
              <w:rPr>
                <w:b/>
              </w:rPr>
              <w:t>0,00</w:t>
            </w:r>
          </w:p>
        </w:tc>
        <w:tc>
          <w:tcPr>
            <w:tcW w:w="1465" w:type="dxa"/>
          </w:tcPr>
          <w:p w:rsidR="00B00EA5" w:rsidRPr="00E65FF5" w:rsidRDefault="000916C6" w:rsidP="00783FB1">
            <w:pPr>
              <w:jc w:val="right"/>
              <w:rPr>
                <w:b/>
              </w:rPr>
            </w:pPr>
            <w:r>
              <w:rPr>
                <w:b/>
              </w:rPr>
              <w:t>29,8</w:t>
            </w:r>
          </w:p>
        </w:tc>
        <w:tc>
          <w:tcPr>
            <w:tcW w:w="1023" w:type="dxa"/>
          </w:tcPr>
          <w:p w:rsidR="00B00EA5" w:rsidRPr="00E65FF5" w:rsidRDefault="00B00EA5" w:rsidP="00530A77">
            <w:pPr>
              <w:jc w:val="right"/>
              <w:rPr>
                <w:b/>
              </w:rPr>
            </w:pPr>
            <w:r w:rsidRPr="00E65FF5">
              <w:rPr>
                <w:b/>
              </w:rPr>
              <w:t>0,00</w:t>
            </w:r>
          </w:p>
        </w:tc>
      </w:tr>
      <w:tr w:rsidR="00E65FF5" w:rsidRPr="00E65FF5" w:rsidTr="001B6115">
        <w:tc>
          <w:tcPr>
            <w:tcW w:w="484" w:type="dxa"/>
            <w:vMerge w:val="restart"/>
          </w:tcPr>
          <w:p w:rsidR="00E65FF5" w:rsidRPr="00E65FF5" w:rsidRDefault="00E65FF5" w:rsidP="00530A77">
            <w:pPr>
              <w:jc w:val="both"/>
            </w:pPr>
            <w:r w:rsidRPr="00E65FF5">
              <w:t>3.</w:t>
            </w:r>
          </w:p>
        </w:tc>
        <w:tc>
          <w:tcPr>
            <w:tcW w:w="2881" w:type="dxa"/>
            <w:vMerge w:val="restart"/>
          </w:tcPr>
          <w:p w:rsidR="00E65FF5" w:rsidRPr="00E65FF5" w:rsidRDefault="00E65FF5" w:rsidP="00530A77">
            <w:r w:rsidRPr="00E65FF5">
              <w:t>Благоустройство территории муниципального образования</w:t>
            </w:r>
          </w:p>
        </w:tc>
        <w:tc>
          <w:tcPr>
            <w:tcW w:w="1621" w:type="dxa"/>
            <w:vMerge w:val="restart"/>
          </w:tcPr>
          <w:p w:rsidR="00E65FF5" w:rsidRPr="00E65FF5" w:rsidRDefault="00E65FF5" w:rsidP="00530A77">
            <w:pPr>
              <w:jc w:val="center"/>
              <w:rPr>
                <w:b/>
              </w:rPr>
            </w:pPr>
            <w:r w:rsidRPr="00E65FF5">
              <w:t>Администрация Пчевского сельского поселения</w:t>
            </w:r>
          </w:p>
        </w:tc>
        <w:tc>
          <w:tcPr>
            <w:tcW w:w="1261" w:type="dxa"/>
            <w:vMerge w:val="restart"/>
          </w:tcPr>
          <w:p w:rsidR="00E65FF5" w:rsidRPr="00E65FF5" w:rsidRDefault="00E65FF5" w:rsidP="00530A77">
            <w:pPr>
              <w:jc w:val="center"/>
            </w:pPr>
            <w:r w:rsidRPr="00E65FF5">
              <w:t>2018</w:t>
            </w:r>
          </w:p>
        </w:tc>
        <w:tc>
          <w:tcPr>
            <w:tcW w:w="1261" w:type="dxa"/>
            <w:vMerge w:val="restart"/>
          </w:tcPr>
          <w:p w:rsidR="00E65FF5" w:rsidRPr="00E65FF5" w:rsidRDefault="00E65FF5" w:rsidP="00530A77">
            <w:pPr>
              <w:jc w:val="center"/>
            </w:pPr>
            <w:r w:rsidRPr="00E65FF5">
              <w:t>2021</w:t>
            </w:r>
          </w:p>
        </w:tc>
        <w:tc>
          <w:tcPr>
            <w:tcW w:w="1106" w:type="dxa"/>
          </w:tcPr>
          <w:p w:rsidR="00E65FF5" w:rsidRPr="00E65FF5" w:rsidRDefault="00E65FF5" w:rsidP="00530A77">
            <w:pPr>
              <w:jc w:val="center"/>
            </w:pPr>
            <w:r w:rsidRPr="00E65FF5">
              <w:t>2018</w:t>
            </w:r>
          </w:p>
        </w:tc>
        <w:tc>
          <w:tcPr>
            <w:tcW w:w="992" w:type="dxa"/>
          </w:tcPr>
          <w:p w:rsidR="00E65FF5" w:rsidRPr="00E65FF5" w:rsidRDefault="00E65FF5" w:rsidP="00530A77">
            <w:pPr>
              <w:jc w:val="right"/>
            </w:pPr>
            <w:r>
              <w:t>264,99</w:t>
            </w:r>
          </w:p>
        </w:tc>
        <w:tc>
          <w:tcPr>
            <w:tcW w:w="1371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528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465" w:type="dxa"/>
          </w:tcPr>
          <w:p w:rsidR="00E65FF5" w:rsidRPr="00E65FF5" w:rsidRDefault="00E65FF5" w:rsidP="00DF238B">
            <w:pPr>
              <w:jc w:val="right"/>
            </w:pPr>
            <w:r>
              <w:t>264,99</w:t>
            </w:r>
          </w:p>
        </w:tc>
        <w:tc>
          <w:tcPr>
            <w:tcW w:w="1023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E65FF5" w:rsidRPr="00E65FF5" w:rsidRDefault="00E65FF5" w:rsidP="00530A77">
            <w:pPr>
              <w:jc w:val="both"/>
            </w:pPr>
          </w:p>
        </w:tc>
        <w:tc>
          <w:tcPr>
            <w:tcW w:w="288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62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106" w:type="dxa"/>
          </w:tcPr>
          <w:p w:rsidR="00E65FF5" w:rsidRPr="00E65FF5" w:rsidRDefault="00E65FF5" w:rsidP="00530A77">
            <w:pPr>
              <w:jc w:val="center"/>
            </w:pPr>
            <w:r w:rsidRPr="00E65FF5">
              <w:t>2019</w:t>
            </w:r>
          </w:p>
        </w:tc>
        <w:tc>
          <w:tcPr>
            <w:tcW w:w="992" w:type="dxa"/>
          </w:tcPr>
          <w:p w:rsidR="00E65FF5" w:rsidRPr="00E65FF5" w:rsidRDefault="00E65FF5" w:rsidP="00D73B86">
            <w:pPr>
              <w:jc w:val="right"/>
            </w:pPr>
            <w:r>
              <w:t>74,74</w:t>
            </w:r>
          </w:p>
        </w:tc>
        <w:tc>
          <w:tcPr>
            <w:tcW w:w="1371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528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465" w:type="dxa"/>
          </w:tcPr>
          <w:p w:rsidR="00E65FF5" w:rsidRPr="00E65FF5" w:rsidRDefault="00E65FF5" w:rsidP="00DF238B">
            <w:pPr>
              <w:jc w:val="right"/>
            </w:pPr>
            <w:r>
              <w:t>74,74</w:t>
            </w:r>
          </w:p>
        </w:tc>
        <w:tc>
          <w:tcPr>
            <w:tcW w:w="1023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E65FF5" w:rsidRPr="00E65FF5" w:rsidRDefault="00E65FF5" w:rsidP="00530A77">
            <w:pPr>
              <w:jc w:val="both"/>
            </w:pPr>
          </w:p>
        </w:tc>
        <w:tc>
          <w:tcPr>
            <w:tcW w:w="288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62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106" w:type="dxa"/>
          </w:tcPr>
          <w:p w:rsidR="00E65FF5" w:rsidRPr="00E65FF5" w:rsidRDefault="00E65FF5" w:rsidP="00530A77">
            <w:pPr>
              <w:jc w:val="center"/>
            </w:pPr>
            <w:r w:rsidRPr="00E65FF5">
              <w:t>2020</w:t>
            </w:r>
          </w:p>
        </w:tc>
        <w:tc>
          <w:tcPr>
            <w:tcW w:w="992" w:type="dxa"/>
          </w:tcPr>
          <w:p w:rsidR="00E65FF5" w:rsidRPr="00E65FF5" w:rsidRDefault="00934381" w:rsidP="00B00EA5">
            <w:pPr>
              <w:jc w:val="right"/>
            </w:pPr>
            <w:r>
              <w:t>470,22</w:t>
            </w:r>
          </w:p>
        </w:tc>
        <w:tc>
          <w:tcPr>
            <w:tcW w:w="1371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528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465" w:type="dxa"/>
          </w:tcPr>
          <w:p w:rsidR="00E65FF5" w:rsidRPr="00E65FF5" w:rsidRDefault="00934381" w:rsidP="00DF238B">
            <w:pPr>
              <w:jc w:val="right"/>
            </w:pPr>
            <w:r>
              <w:t>470,22</w:t>
            </w:r>
          </w:p>
        </w:tc>
        <w:tc>
          <w:tcPr>
            <w:tcW w:w="1023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E65FF5" w:rsidRPr="00E65FF5" w:rsidRDefault="00E65FF5" w:rsidP="00530A77">
            <w:pPr>
              <w:jc w:val="both"/>
            </w:pPr>
          </w:p>
        </w:tc>
        <w:tc>
          <w:tcPr>
            <w:tcW w:w="288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62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E65FF5" w:rsidRPr="00E65FF5" w:rsidRDefault="00E65FF5" w:rsidP="00530A77">
            <w:pPr>
              <w:jc w:val="both"/>
              <w:rPr>
                <w:b/>
              </w:rPr>
            </w:pPr>
          </w:p>
        </w:tc>
        <w:tc>
          <w:tcPr>
            <w:tcW w:w="1106" w:type="dxa"/>
          </w:tcPr>
          <w:p w:rsidR="00E65FF5" w:rsidRPr="00E65FF5" w:rsidRDefault="00E65FF5" w:rsidP="00530A77">
            <w:pPr>
              <w:jc w:val="center"/>
            </w:pPr>
            <w:r w:rsidRPr="00E65FF5">
              <w:t>2021</w:t>
            </w:r>
          </w:p>
        </w:tc>
        <w:tc>
          <w:tcPr>
            <w:tcW w:w="992" w:type="dxa"/>
          </w:tcPr>
          <w:p w:rsidR="00E65FF5" w:rsidRPr="00E65FF5" w:rsidRDefault="000916C6" w:rsidP="00530A77">
            <w:pPr>
              <w:jc w:val="right"/>
            </w:pPr>
            <w:r>
              <w:t>139,70</w:t>
            </w:r>
          </w:p>
        </w:tc>
        <w:tc>
          <w:tcPr>
            <w:tcW w:w="1371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528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  <w:tc>
          <w:tcPr>
            <w:tcW w:w="1465" w:type="dxa"/>
          </w:tcPr>
          <w:p w:rsidR="00E65FF5" w:rsidRPr="00E65FF5" w:rsidRDefault="000916C6" w:rsidP="00DF238B">
            <w:pPr>
              <w:jc w:val="right"/>
            </w:pPr>
            <w:r>
              <w:t>139,70</w:t>
            </w:r>
          </w:p>
        </w:tc>
        <w:tc>
          <w:tcPr>
            <w:tcW w:w="1023" w:type="dxa"/>
          </w:tcPr>
          <w:p w:rsidR="00E65FF5" w:rsidRPr="00E65FF5" w:rsidRDefault="00E65FF5" w:rsidP="00530A77">
            <w:pPr>
              <w:jc w:val="right"/>
            </w:pPr>
            <w:r w:rsidRPr="00E65FF5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E65FF5" w:rsidRPr="00E65FF5" w:rsidRDefault="00E65FF5" w:rsidP="00530A77">
            <w:pPr>
              <w:jc w:val="both"/>
            </w:pPr>
          </w:p>
        </w:tc>
        <w:tc>
          <w:tcPr>
            <w:tcW w:w="8130" w:type="dxa"/>
            <w:gridSpan w:val="5"/>
          </w:tcPr>
          <w:p w:rsidR="00E65FF5" w:rsidRPr="00E65FF5" w:rsidRDefault="00E65FF5" w:rsidP="00530A77">
            <w:pPr>
              <w:jc w:val="both"/>
              <w:rPr>
                <w:b/>
              </w:rPr>
            </w:pPr>
            <w:r w:rsidRPr="00E65FF5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E65FF5" w:rsidRPr="00E65FF5" w:rsidRDefault="00934381" w:rsidP="00B00EA5">
            <w:pPr>
              <w:jc w:val="right"/>
              <w:rPr>
                <w:b/>
              </w:rPr>
            </w:pPr>
            <w:r>
              <w:rPr>
                <w:b/>
              </w:rPr>
              <w:t>949,65</w:t>
            </w:r>
          </w:p>
        </w:tc>
        <w:tc>
          <w:tcPr>
            <w:tcW w:w="1371" w:type="dxa"/>
          </w:tcPr>
          <w:p w:rsidR="00E65FF5" w:rsidRPr="00E65FF5" w:rsidRDefault="00E65FF5" w:rsidP="00530A77">
            <w:pPr>
              <w:jc w:val="right"/>
              <w:rPr>
                <w:b/>
              </w:rPr>
            </w:pPr>
            <w:r w:rsidRPr="00E65FF5">
              <w:rPr>
                <w:b/>
              </w:rPr>
              <w:t>0,00</w:t>
            </w:r>
          </w:p>
        </w:tc>
        <w:tc>
          <w:tcPr>
            <w:tcW w:w="1528" w:type="dxa"/>
          </w:tcPr>
          <w:p w:rsidR="00E65FF5" w:rsidRPr="00E65FF5" w:rsidRDefault="00E65FF5" w:rsidP="00530A77">
            <w:pPr>
              <w:jc w:val="right"/>
              <w:rPr>
                <w:b/>
              </w:rPr>
            </w:pPr>
            <w:r w:rsidRPr="00E65FF5">
              <w:rPr>
                <w:b/>
              </w:rPr>
              <w:t>0,00</w:t>
            </w:r>
          </w:p>
        </w:tc>
        <w:tc>
          <w:tcPr>
            <w:tcW w:w="1465" w:type="dxa"/>
          </w:tcPr>
          <w:p w:rsidR="00E65FF5" w:rsidRPr="00E65FF5" w:rsidRDefault="00934381" w:rsidP="00E65FF5">
            <w:pPr>
              <w:jc w:val="right"/>
              <w:rPr>
                <w:b/>
              </w:rPr>
            </w:pPr>
            <w:r>
              <w:rPr>
                <w:b/>
              </w:rPr>
              <w:t>949,65</w:t>
            </w:r>
          </w:p>
        </w:tc>
        <w:tc>
          <w:tcPr>
            <w:tcW w:w="1023" w:type="dxa"/>
          </w:tcPr>
          <w:p w:rsidR="00E65FF5" w:rsidRPr="00E65FF5" w:rsidRDefault="00E65FF5" w:rsidP="00530A77">
            <w:pPr>
              <w:jc w:val="right"/>
              <w:rPr>
                <w:b/>
              </w:rPr>
            </w:pPr>
            <w:r w:rsidRPr="00E65FF5">
              <w:rPr>
                <w:b/>
              </w:rPr>
              <w:t>0,00</w:t>
            </w:r>
          </w:p>
        </w:tc>
      </w:tr>
      <w:tr w:rsidR="0065419E" w:rsidRPr="0065419E" w:rsidTr="001B6115">
        <w:tc>
          <w:tcPr>
            <w:tcW w:w="484" w:type="dxa"/>
            <w:vMerge w:val="restart"/>
          </w:tcPr>
          <w:p w:rsidR="0065419E" w:rsidRPr="0065419E" w:rsidRDefault="0065419E" w:rsidP="00DF238B">
            <w:pPr>
              <w:jc w:val="both"/>
            </w:pPr>
            <w:r w:rsidRPr="0065419E">
              <w:t>4.</w:t>
            </w:r>
          </w:p>
        </w:tc>
        <w:tc>
          <w:tcPr>
            <w:tcW w:w="2881" w:type="dxa"/>
            <w:vMerge w:val="restart"/>
          </w:tcPr>
          <w:p w:rsidR="0065419E" w:rsidRPr="0065419E" w:rsidRDefault="0065419E" w:rsidP="00DF238B">
            <w:pPr>
              <w:rPr>
                <w:rFonts w:eastAsia="Calibri"/>
              </w:rPr>
            </w:pPr>
            <w:r w:rsidRPr="0065419E">
              <w:t>Участие в организации по сбору (в том числе раздельному сбору) и транспортировке твердых коммунальных отходов</w:t>
            </w:r>
          </w:p>
        </w:tc>
        <w:tc>
          <w:tcPr>
            <w:tcW w:w="1621" w:type="dxa"/>
            <w:vMerge w:val="restart"/>
          </w:tcPr>
          <w:p w:rsidR="0065419E" w:rsidRPr="0065419E" w:rsidRDefault="0065419E" w:rsidP="00DF238B">
            <w:pPr>
              <w:jc w:val="center"/>
            </w:pPr>
            <w:r w:rsidRPr="0065419E">
              <w:t>Администрация Пчевского сельского поселения</w:t>
            </w:r>
          </w:p>
        </w:tc>
        <w:tc>
          <w:tcPr>
            <w:tcW w:w="1261" w:type="dxa"/>
            <w:vMerge w:val="restart"/>
          </w:tcPr>
          <w:p w:rsidR="0065419E" w:rsidRPr="0065419E" w:rsidRDefault="0065419E" w:rsidP="00DF238B">
            <w:pPr>
              <w:jc w:val="center"/>
            </w:pPr>
            <w:r w:rsidRPr="0065419E">
              <w:t>2018</w:t>
            </w:r>
          </w:p>
        </w:tc>
        <w:tc>
          <w:tcPr>
            <w:tcW w:w="1261" w:type="dxa"/>
            <w:vMerge w:val="restart"/>
          </w:tcPr>
          <w:p w:rsidR="0065419E" w:rsidRPr="0065419E" w:rsidRDefault="0065419E" w:rsidP="00DF238B">
            <w:pPr>
              <w:jc w:val="center"/>
            </w:pPr>
            <w:r w:rsidRPr="0065419E">
              <w:t>2021</w:t>
            </w:r>
          </w:p>
        </w:tc>
        <w:tc>
          <w:tcPr>
            <w:tcW w:w="1106" w:type="dxa"/>
          </w:tcPr>
          <w:p w:rsidR="0065419E" w:rsidRPr="0065419E" w:rsidRDefault="0065419E" w:rsidP="00DF238B">
            <w:pPr>
              <w:jc w:val="center"/>
            </w:pPr>
            <w:r w:rsidRPr="0065419E">
              <w:t>2018</w:t>
            </w:r>
          </w:p>
        </w:tc>
        <w:tc>
          <w:tcPr>
            <w:tcW w:w="992" w:type="dxa"/>
          </w:tcPr>
          <w:p w:rsidR="0065419E" w:rsidRPr="0065419E" w:rsidRDefault="0065419E" w:rsidP="00DF238B">
            <w:pPr>
              <w:jc w:val="right"/>
            </w:pPr>
            <w:r>
              <w:t>2785,56</w:t>
            </w:r>
          </w:p>
        </w:tc>
        <w:tc>
          <w:tcPr>
            <w:tcW w:w="1371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465" w:type="dxa"/>
          </w:tcPr>
          <w:p w:rsidR="0065419E" w:rsidRPr="0065419E" w:rsidRDefault="0065419E" w:rsidP="00DF238B">
            <w:pPr>
              <w:jc w:val="right"/>
            </w:pPr>
            <w:r>
              <w:t>2785,56</w:t>
            </w:r>
          </w:p>
        </w:tc>
        <w:tc>
          <w:tcPr>
            <w:tcW w:w="1023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</w:tr>
      <w:tr w:rsidR="0065419E" w:rsidRPr="0065419E" w:rsidTr="001B6115">
        <w:tc>
          <w:tcPr>
            <w:tcW w:w="484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2881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1621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center"/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center"/>
            </w:pPr>
          </w:p>
        </w:tc>
        <w:tc>
          <w:tcPr>
            <w:tcW w:w="1106" w:type="dxa"/>
          </w:tcPr>
          <w:p w:rsidR="0065419E" w:rsidRPr="0065419E" w:rsidRDefault="0065419E" w:rsidP="00DF238B">
            <w:pPr>
              <w:jc w:val="center"/>
            </w:pPr>
            <w:r w:rsidRPr="0065419E">
              <w:t>2019</w:t>
            </w:r>
          </w:p>
        </w:tc>
        <w:tc>
          <w:tcPr>
            <w:tcW w:w="992" w:type="dxa"/>
          </w:tcPr>
          <w:p w:rsidR="0065419E" w:rsidRPr="0065419E" w:rsidRDefault="008D6B67" w:rsidP="008D6B67">
            <w:pPr>
              <w:jc w:val="right"/>
            </w:pPr>
            <w:r>
              <w:t>1160,36</w:t>
            </w:r>
          </w:p>
        </w:tc>
        <w:tc>
          <w:tcPr>
            <w:tcW w:w="1371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465" w:type="dxa"/>
          </w:tcPr>
          <w:p w:rsidR="0065419E" w:rsidRPr="0065419E" w:rsidRDefault="0065419E" w:rsidP="008D6B67">
            <w:pPr>
              <w:jc w:val="right"/>
            </w:pPr>
            <w:r>
              <w:t>1160,</w:t>
            </w:r>
            <w:r w:rsidR="008D6B67">
              <w:t>36</w:t>
            </w:r>
          </w:p>
        </w:tc>
        <w:tc>
          <w:tcPr>
            <w:tcW w:w="1023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</w:tr>
      <w:tr w:rsidR="0065419E" w:rsidRPr="0065419E" w:rsidTr="001B6115">
        <w:tc>
          <w:tcPr>
            <w:tcW w:w="484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2881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1621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center"/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center"/>
            </w:pPr>
          </w:p>
        </w:tc>
        <w:tc>
          <w:tcPr>
            <w:tcW w:w="1106" w:type="dxa"/>
          </w:tcPr>
          <w:p w:rsidR="0065419E" w:rsidRPr="0065419E" w:rsidRDefault="0065419E" w:rsidP="00DF238B">
            <w:pPr>
              <w:jc w:val="center"/>
            </w:pPr>
            <w:r w:rsidRPr="0065419E">
              <w:t>2020</w:t>
            </w:r>
          </w:p>
        </w:tc>
        <w:tc>
          <w:tcPr>
            <w:tcW w:w="992" w:type="dxa"/>
          </w:tcPr>
          <w:p w:rsidR="0065419E" w:rsidRPr="0065419E" w:rsidRDefault="000916C6" w:rsidP="00DF238B">
            <w:pPr>
              <w:jc w:val="right"/>
            </w:pPr>
            <w:r>
              <w:t>430,78</w:t>
            </w:r>
          </w:p>
        </w:tc>
        <w:tc>
          <w:tcPr>
            <w:tcW w:w="1371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465" w:type="dxa"/>
          </w:tcPr>
          <w:p w:rsidR="0065419E" w:rsidRPr="0065419E" w:rsidRDefault="000916C6" w:rsidP="00DF238B">
            <w:pPr>
              <w:jc w:val="right"/>
            </w:pPr>
            <w:r>
              <w:t>430,78</w:t>
            </w:r>
          </w:p>
        </w:tc>
        <w:tc>
          <w:tcPr>
            <w:tcW w:w="1023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</w:tr>
      <w:tr w:rsidR="0065419E" w:rsidRPr="0065419E" w:rsidTr="001B6115">
        <w:tc>
          <w:tcPr>
            <w:tcW w:w="484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2881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1621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center"/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center"/>
            </w:pPr>
          </w:p>
        </w:tc>
        <w:tc>
          <w:tcPr>
            <w:tcW w:w="1106" w:type="dxa"/>
          </w:tcPr>
          <w:p w:rsidR="0065419E" w:rsidRPr="0065419E" w:rsidRDefault="0065419E" w:rsidP="00DF238B">
            <w:pPr>
              <w:jc w:val="center"/>
            </w:pPr>
            <w:r w:rsidRPr="0065419E">
              <w:t>2021</w:t>
            </w:r>
          </w:p>
        </w:tc>
        <w:tc>
          <w:tcPr>
            <w:tcW w:w="992" w:type="dxa"/>
          </w:tcPr>
          <w:p w:rsidR="0065419E" w:rsidRPr="0065419E" w:rsidRDefault="000916C6" w:rsidP="00DF238B">
            <w:pPr>
              <w:jc w:val="right"/>
            </w:pPr>
            <w:r>
              <w:t>430,77</w:t>
            </w:r>
          </w:p>
        </w:tc>
        <w:tc>
          <w:tcPr>
            <w:tcW w:w="1371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465" w:type="dxa"/>
          </w:tcPr>
          <w:p w:rsidR="0065419E" w:rsidRPr="0065419E" w:rsidRDefault="000916C6" w:rsidP="00DF238B">
            <w:pPr>
              <w:jc w:val="right"/>
            </w:pPr>
            <w:r>
              <w:t>430,77</w:t>
            </w:r>
          </w:p>
        </w:tc>
        <w:tc>
          <w:tcPr>
            <w:tcW w:w="1023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</w:tr>
      <w:tr w:rsidR="0065419E" w:rsidRPr="0065419E" w:rsidTr="001B6115">
        <w:tc>
          <w:tcPr>
            <w:tcW w:w="484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8130" w:type="dxa"/>
            <w:gridSpan w:val="5"/>
          </w:tcPr>
          <w:p w:rsidR="0065419E" w:rsidRPr="0065419E" w:rsidRDefault="0065419E" w:rsidP="00DF238B">
            <w:pPr>
              <w:jc w:val="both"/>
            </w:pPr>
            <w:r w:rsidRPr="0065419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65419E" w:rsidRPr="0065419E" w:rsidRDefault="000916C6" w:rsidP="008D6B67">
            <w:pPr>
              <w:jc w:val="right"/>
              <w:rPr>
                <w:b/>
              </w:rPr>
            </w:pPr>
            <w:r>
              <w:rPr>
                <w:b/>
              </w:rPr>
              <w:t>4807,</w:t>
            </w:r>
            <w:r w:rsidR="008D6B67">
              <w:rPr>
                <w:b/>
              </w:rPr>
              <w:t>47</w:t>
            </w:r>
          </w:p>
        </w:tc>
        <w:tc>
          <w:tcPr>
            <w:tcW w:w="1371" w:type="dxa"/>
          </w:tcPr>
          <w:p w:rsidR="0065419E" w:rsidRPr="0065419E" w:rsidRDefault="0065419E" w:rsidP="00DF238B">
            <w:pPr>
              <w:jc w:val="right"/>
              <w:rPr>
                <w:b/>
              </w:rPr>
            </w:pPr>
            <w:r w:rsidRPr="0065419E">
              <w:rPr>
                <w:b/>
              </w:rPr>
              <w:t>0,00</w:t>
            </w:r>
          </w:p>
        </w:tc>
        <w:tc>
          <w:tcPr>
            <w:tcW w:w="1528" w:type="dxa"/>
          </w:tcPr>
          <w:p w:rsidR="0065419E" w:rsidRPr="0065419E" w:rsidRDefault="0065419E" w:rsidP="00DF238B">
            <w:pPr>
              <w:jc w:val="right"/>
              <w:rPr>
                <w:b/>
              </w:rPr>
            </w:pPr>
            <w:r w:rsidRPr="0065419E">
              <w:rPr>
                <w:b/>
              </w:rPr>
              <w:t>0,00</w:t>
            </w:r>
          </w:p>
        </w:tc>
        <w:tc>
          <w:tcPr>
            <w:tcW w:w="1465" w:type="dxa"/>
          </w:tcPr>
          <w:p w:rsidR="0065419E" w:rsidRPr="0065419E" w:rsidRDefault="000916C6" w:rsidP="008D6B67">
            <w:pPr>
              <w:jc w:val="right"/>
              <w:rPr>
                <w:b/>
              </w:rPr>
            </w:pPr>
            <w:r>
              <w:rPr>
                <w:b/>
              </w:rPr>
              <w:t>4807,</w:t>
            </w:r>
            <w:r w:rsidR="008D6B67">
              <w:rPr>
                <w:b/>
              </w:rPr>
              <w:t>47</w:t>
            </w:r>
          </w:p>
        </w:tc>
        <w:tc>
          <w:tcPr>
            <w:tcW w:w="1023" w:type="dxa"/>
          </w:tcPr>
          <w:p w:rsidR="0065419E" w:rsidRPr="0065419E" w:rsidRDefault="0065419E" w:rsidP="00DF238B">
            <w:pPr>
              <w:jc w:val="right"/>
              <w:rPr>
                <w:b/>
              </w:rPr>
            </w:pPr>
            <w:r w:rsidRPr="0065419E">
              <w:rPr>
                <w:b/>
              </w:rPr>
              <w:t>0,00</w:t>
            </w:r>
          </w:p>
        </w:tc>
      </w:tr>
      <w:tr w:rsidR="00E65FF5" w:rsidRPr="00E65FF5" w:rsidTr="001B6115">
        <w:tc>
          <w:tcPr>
            <w:tcW w:w="484" w:type="dxa"/>
            <w:vMerge w:val="restart"/>
          </w:tcPr>
          <w:p w:rsidR="00E65FF5" w:rsidRPr="0065419E" w:rsidRDefault="0065419E" w:rsidP="0065419E">
            <w:pPr>
              <w:jc w:val="both"/>
            </w:pPr>
            <w:r w:rsidRPr="0065419E">
              <w:t>5</w:t>
            </w:r>
            <w:r w:rsidR="00E65FF5" w:rsidRPr="0065419E">
              <w:t>.</w:t>
            </w:r>
          </w:p>
        </w:tc>
        <w:tc>
          <w:tcPr>
            <w:tcW w:w="2881" w:type="dxa"/>
            <w:vMerge w:val="restart"/>
          </w:tcPr>
          <w:p w:rsidR="00E65FF5" w:rsidRPr="0065419E" w:rsidRDefault="0065419E" w:rsidP="00DF238B">
            <w:r w:rsidRPr="0065419E">
              <w:t>Борьба с борщевиком Сосновского на территории</w:t>
            </w:r>
            <w:r w:rsidR="00E65FF5" w:rsidRPr="0065419E">
              <w:t xml:space="preserve"> муниципального образования</w:t>
            </w:r>
            <w:r w:rsidRPr="0065419E">
              <w:t xml:space="preserve"> Пчевское сельское поселение</w:t>
            </w:r>
          </w:p>
        </w:tc>
        <w:tc>
          <w:tcPr>
            <w:tcW w:w="1621" w:type="dxa"/>
            <w:vMerge w:val="restart"/>
          </w:tcPr>
          <w:p w:rsidR="00E65FF5" w:rsidRPr="0065419E" w:rsidRDefault="00E65FF5" w:rsidP="00DF238B">
            <w:pPr>
              <w:jc w:val="center"/>
            </w:pPr>
            <w:r w:rsidRPr="0065419E">
              <w:t>Администрация Пчевского сельского поселения</w:t>
            </w:r>
          </w:p>
        </w:tc>
        <w:tc>
          <w:tcPr>
            <w:tcW w:w="1261" w:type="dxa"/>
            <w:vMerge w:val="restart"/>
          </w:tcPr>
          <w:p w:rsidR="00E65FF5" w:rsidRPr="0065419E" w:rsidRDefault="00E65FF5" w:rsidP="00DF238B">
            <w:pPr>
              <w:jc w:val="center"/>
            </w:pPr>
            <w:r w:rsidRPr="0065419E">
              <w:t>2018</w:t>
            </w:r>
          </w:p>
        </w:tc>
        <w:tc>
          <w:tcPr>
            <w:tcW w:w="1261" w:type="dxa"/>
            <w:vMerge w:val="restart"/>
          </w:tcPr>
          <w:p w:rsidR="00E65FF5" w:rsidRPr="0065419E" w:rsidRDefault="00E65FF5" w:rsidP="00DF238B">
            <w:pPr>
              <w:jc w:val="center"/>
            </w:pPr>
            <w:r w:rsidRPr="0065419E">
              <w:t>2021</w:t>
            </w:r>
          </w:p>
        </w:tc>
        <w:tc>
          <w:tcPr>
            <w:tcW w:w="1106" w:type="dxa"/>
          </w:tcPr>
          <w:p w:rsidR="00E65FF5" w:rsidRPr="0065419E" w:rsidRDefault="00E65FF5" w:rsidP="00DF238B">
            <w:pPr>
              <w:jc w:val="center"/>
            </w:pPr>
            <w:r w:rsidRPr="0065419E">
              <w:t>2018</w:t>
            </w:r>
          </w:p>
        </w:tc>
        <w:tc>
          <w:tcPr>
            <w:tcW w:w="992" w:type="dxa"/>
          </w:tcPr>
          <w:p w:rsidR="00E65FF5" w:rsidRPr="0065419E" w:rsidRDefault="0065419E" w:rsidP="00DF238B">
            <w:pPr>
              <w:jc w:val="right"/>
            </w:pPr>
            <w:r>
              <w:t>423,00</w:t>
            </w:r>
          </w:p>
        </w:tc>
        <w:tc>
          <w:tcPr>
            <w:tcW w:w="1371" w:type="dxa"/>
          </w:tcPr>
          <w:p w:rsidR="00E65FF5" w:rsidRPr="0065419E" w:rsidRDefault="00E65FF5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E65FF5" w:rsidRPr="0065419E" w:rsidRDefault="0065419E" w:rsidP="00DF238B">
            <w:pPr>
              <w:jc w:val="right"/>
            </w:pPr>
            <w:r>
              <w:t>296,10</w:t>
            </w:r>
          </w:p>
        </w:tc>
        <w:tc>
          <w:tcPr>
            <w:tcW w:w="1465" w:type="dxa"/>
          </w:tcPr>
          <w:p w:rsidR="00E65FF5" w:rsidRPr="0065419E" w:rsidRDefault="0065419E" w:rsidP="00DF238B">
            <w:pPr>
              <w:jc w:val="right"/>
            </w:pPr>
            <w:r>
              <w:t>126,90</w:t>
            </w:r>
          </w:p>
        </w:tc>
        <w:tc>
          <w:tcPr>
            <w:tcW w:w="1023" w:type="dxa"/>
          </w:tcPr>
          <w:p w:rsidR="00E65FF5" w:rsidRPr="0065419E" w:rsidRDefault="00E65FF5" w:rsidP="00DF238B">
            <w:pPr>
              <w:jc w:val="right"/>
            </w:pPr>
            <w:r w:rsidRPr="0065419E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E65FF5" w:rsidRPr="0065419E" w:rsidRDefault="00E65FF5" w:rsidP="00DF238B">
            <w:pPr>
              <w:jc w:val="both"/>
            </w:pPr>
          </w:p>
        </w:tc>
        <w:tc>
          <w:tcPr>
            <w:tcW w:w="2881" w:type="dxa"/>
            <w:vMerge/>
          </w:tcPr>
          <w:p w:rsidR="00E65FF5" w:rsidRPr="0065419E" w:rsidRDefault="00E65FF5" w:rsidP="00DF238B">
            <w:pPr>
              <w:jc w:val="both"/>
            </w:pPr>
          </w:p>
        </w:tc>
        <w:tc>
          <w:tcPr>
            <w:tcW w:w="1621" w:type="dxa"/>
            <w:vMerge/>
          </w:tcPr>
          <w:p w:rsidR="00E65FF5" w:rsidRPr="0065419E" w:rsidRDefault="00E65FF5" w:rsidP="00DF238B">
            <w:pPr>
              <w:jc w:val="both"/>
            </w:pPr>
          </w:p>
        </w:tc>
        <w:tc>
          <w:tcPr>
            <w:tcW w:w="1261" w:type="dxa"/>
            <w:vMerge/>
          </w:tcPr>
          <w:p w:rsidR="00E65FF5" w:rsidRPr="0065419E" w:rsidRDefault="00E65FF5" w:rsidP="00DF238B">
            <w:pPr>
              <w:jc w:val="center"/>
            </w:pPr>
          </w:p>
        </w:tc>
        <w:tc>
          <w:tcPr>
            <w:tcW w:w="1261" w:type="dxa"/>
            <w:vMerge/>
          </w:tcPr>
          <w:p w:rsidR="00E65FF5" w:rsidRPr="0065419E" w:rsidRDefault="00E65FF5" w:rsidP="00DF238B">
            <w:pPr>
              <w:jc w:val="center"/>
            </w:pPr>
          </w:p>
        </w:tc>
        <w:tc>
          <w:tcPr>
            <w:tcW w:w="1106" w:type="dxa"/>
          </w:tcPr>
          <w:p w:rsidR="00E65FF5" w:rsidRPr="0065419E" w:rsidRDefault="00E65FF5" w:rsidP="00DF238B">
            <w:pPr>
              <w:jc w:val="center"/>
            </w:pPr>
            <w:r w:rsidRPr="0065419E">
              <w:t>2019</w:t>
            </w:r>
          </w:p>
        </w:tc>
        <w:tc>
          <w:tcPr>
            <w:tcW w:w="992" w:type="dxa"/>
          </w:tcPr>
          <w:p w:rsidR="00E65FF5" w:rsidRPr="0065419E" w:rsidRDefault="0065419E" w:rsidP="008D6B67">
            <w:pPr>
              <w:jc w:val="right"/>
            </w:pPr>
            <w:r>
              <w:t>3</w:t>
            </w:r>
            <w:r w:rsidR="008D6B67">
              <w:t>73,33</w:t>
            </w:r>
          </w:p>
        </w:tc>
        <w:tc>
          <w:tcPr>
            <w:tcW w:w="1371" w:type="dxa"/>
          </w:tcPr>
          <w:p w:rsidR="00E65FF5" w:rsidRPr="0065419E" w:rsidRDefault="00E65FF5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E65FF5" w:rsidRPr="0065419E" w:rsidRDefault="0065419E" w:rsidP="008D6B67">
            <w:pPr>
              <w:jc w:val="right"/>
            </w:pPr>
            <w:r>
              <w:t>2</w:t>
            </w:r>
            <w:r w:rsidR="008D6B67">
              <w:t>1</w:t>
            </w:r>
            <w:r>
              <w:t>2,</w:t>
            </w:r>
            <w:r w:rsidR="008D6B67">
              <w:t>98</w:t>
            </w:r>
          </w:p>
        </w:tc>
        <w:tc>
          <w:tcPr>
            <w:tcW w:w="1465" w:type="dxa"/>
          </w:tcPr>
          <w:p w:rsidR="00E65FF5" w:rsidRPr="0065419E" w:rsidRDefault="0065419E" w:rsidP="00004AED">
            <w:pPr>
              <w:jc w:val="right"/>
            </w:pPr>
            <w:r>
              <w:t>160,3</w:t>
            </w:r>
            <w:r w:rsidR="00004AED">
              <w:t>5</w:t>
            </w:r>
          </w:p>
        </w:tc>
        <w:tc>
          <w:tcPr>
            <w:tcW w:w="1023" w:type="dxa"/>
          </w:tcPr>
          <w:p w:rsidR="00E65FF5" w:rsidRPr="0065419E" w:rsidRDefault="00E65FF5" w:rsidP="00DF238B">
            <w:pPr>
              <w:jc w:val="right"/>
            </w:pPr>
            <w:r w:rsidRPr="0065419E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E65FF5" w:rsidRPr="0065419E" w:rsidRDefault="00E65FF5" w:rsidP="00DF238B">
            <w:pPr>
              <w:jc w:val="both"/>
            </w:pPr>
          </w:p>
        </w:tc>
        <w:tc>
          <w:tcPr>
            <w:tcW w:w="2881" w:type="dxa"/>
            <w:vMerge/>
          </w:tcPr>
          <w:p w:rsidR="00E65FF5" w:rsidRPr="0065419E" w:rsidRDefault="00E65FF5" w:rsidP="00DF238B">
            <w:pPr>
              <w:jc w:val="both"/>
            </w:pPr>
          </w:p>
        </w:tc>
        <w:tc>
          <w:tcPr>
            <w:tcW w:w="1621" w:type="dxa"/>
            <w:vMerge/>
          </w:tcPr>
          <w:p w:rsidR="00E65FF5" w:rsidRPr="0065419E" w:rsidRDefault="00E65FF5" w:rsidP="00DF238B">
            <w:pPr>
              <w:jc w:val="both"/>
            </w:pPr>
          </w:p>
        </w:tc>
        <w:tc>
          <w:tcPr>
            <w:tcW w:w="1261" w:type="dxa"/>
            <w:vMerge/>
          </w:tcPr>
          <w:p w:rsidR="00E65FF5" w:rsidRPr="0065419E" w:rsidRDefault="00E65FF5" w:rsidP="00DF238B">
            <w:pPr>
              <w:jc w:val="center"/>
            </w:pPr>
          </w:p>
        </w:tc>
        <w:tc>
          <w:tcPr>
            <w:tcW w:w="1261" w:type="dxa"/>
            <w:vMerge/>
          </w:tcPr>
          <w:p w:rsidR="00E65FF5" w:rsidRPr="0065419E" w:rsidRDefault="00E65FF5" w:rsidP="00DF238B">
            <w:pPr>
              <w:jc w:val="center"/>
            </w:pPr>
          </w:p>
        </w:tc>
        <w:tc>
          <w:tcPr>
            <w:tcW w:w="1106" w:type="dxa"/>
          </w:tcPr>
          <w:p w:rsidR="00E65FF5" w:rsidRPr="0065419E" w:rsidRDefault="00E65FF5" w:rsidP="00DF238B">
            <w:pPr>
              <w:jc w:val="center"/>
            </w:pPr>
            <w:r w:rsidRPr="0065419E">
              <w:t>2020</w:t>
            </w:r>
          </w:p>
        </w:tc>
        <w:tc>
          <w:tcPr>
            <w:tcW w:w="992" w:type="dxa"/>
          </w:tcPr>
          <w:p w:rsidR="00E65FF5" w:rsidRPr="0065419E" w:rsidRDefault="00DA0EBF" w:rsidP="00DF238B">
            <w:pPr>
              <w:jc w:val="right"/>
            </w:pPr>
            <w:r>
              <w:t>283,96</w:t>
            </w:r>
          </w:p>
        </w:tc>
        <w:tc>
          <w:tcPr>
            <w:tcW w:w="1371" w:type="dxa"/>
          </w:tcPr>
          <w:p w:rsidR="00E65FF5" w:rsidRPr="0065419E" w:rsidRDefault="00E65FF5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E65FF5" w:rsidRPr="0065419E" w:rsidRDefault="00934381" w:rsidP="00DF238B">
            <w:pPr>
              <w:jc w:val="right"/>
            </w:pPr>
            <w:r>
              <w:t>164,14</w:t>
            </w:r>
          </w:p>
        </w:tc>
        <w:tc>
          <w:tcPr>
            <w:tcW w:w="1465" w:type="dxa"/>
          </w:tcPr>
          <w:p w:rsidR="00E65FF5" w:rsidRPr="0065419E" w:rsidRDefault="00DA0EBF" w:rsidP="00DF238B">
            <w:pPr>
              <w:jc w:val="right"/>
            </w:pPr>
            <w:r>
              <w:t>119,82</w:t>
            </w:r>
          </w:p>
        </w:tc>
        <w:tc>
          <w:tcPr>
            <w:tcW w:w="1023" w:type="dxa"/>
          </w:tcPr>
          <w:p w:rsidR="00E65FF5" w:rsidRPr="0065419E" w:rsidRDefault="00E65FF5" w:rsidP="00DF238B">
            <w:pPr>
              <w:jc w:val="right"/>
            </w:pPr>
            <w:r w:rsidRPr="0065419E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E65FF5" w:rsidRPr="0065419E" w:rsidRDefault="00E65FF5" w:rsidP="00DF238B">
            <w:pPr>
              <w:jc w:val="both"/>
            </w:pPr>
          </w:p>
        </w:tc>
        <w:tc>
          <w:tcPr>
            <w:tcW w:w="2881" w:type="dxa"/>
            <w:vMerge/>
          </w:tcPr>
          <w:p w:rsidR="00E65FF5" w:rsidRPr="0065419E" w:rsidRDefault="00E65FF5" w:rsidP="00DF238B">
            <w:pPr>
              <w:jc w:val="both"/>
            </w:pPr>
          </w:p>
        </w:tc>
        <w:tc>
          <w:tcPr>
            <w:tcW w:w="1621" w:type="dxa"/>
            <w:vMerge/>
          </w:tcPr>
          <w:p w:rsidR="00E65FF5" w:rsidRPr="0065419E" w:rsidRDefault="00E65FF5" w:rsidP="00DF238B">
            <w:pPr>
              <w:jc w:val="both"/>
            </w:pPr>
          </w:p>
        </w:tc>
        <w:tc>
          <w:tcPr>
            <w:tcW w:w="1261" w:type="dxa"/>
            <w:vMerge/>
          </w:tcPr>
          <w:p w:rsidR="00E65FF5" w:rsidRPr="0065419E" w:rsidRDefault="00E65FF5" w:rsidP="00DF238B">
            <w:pPr>
              <w:jc w:val="center"/>
            </w:pPr>
          </w:p>
        </w:tc>
        <w:tc>
          <w:tcPr>
            <w:tcW w:w="1261" w:type="dxa"/>
            <w:vMerge/>
          </w:tcPr>
          <w:p w:rsidR="00E65FF5" w:rsidRPr="0065419E" w:rsidRDefault="00E65FF5" w:rsidP="00DF238B">
            <w:pPr>
              <w:jc w:val="center"/>
            </w:pPr>
          </w:p>
        </w:tc>
        <w:tc>
          <w:tcPr>
            <w:tcW w:w="1106" w:type="dxa"/>
          </w:tcPr>
          <w:p w:rsidR="00E65FF5" w:rsidRPr="0065419E" w:rsidRDefault="00E65FF5" w:rsidP="00DF238B">
            <w:pPr>
              <w:jc w:val="center"/>
            </w:pPr>
            <w:r w:rsidRPr="0065419E">
              <w:t>2021</w:t>
            </w:r>
          </w:p>
        </w:tc>
        <w:tc>
          <w:tcPr>
            <w:tcW w:w="992" w:type="dxa"/>
          </w:tcPr>
          <w:p w:rsidR="00E65FF5" w:rsidRPr="0065419E" w:rsidRDefault="000916C6" w:rsidP="00DF238B">
            <w:pPr>
              <w:jc w:val="right"/>
            </w:pPr>
            <w:r>
              <w:t>135,63</w:t>
            </w:r>
          </w:p>
        </w:tc>
        <w:tc>
          <w:tcPr>
            <w:tcW w:w="1371" w:type="dxa"/>
          </w:tcPr>
          <w:p w:rsidR="00E65FF5" w:rsidRPr="0065419E" w:rsidRDefault="00E65FF5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E65FF5" w:rsidRPr="0065419E" w:rsidRDefault="00E65FF5" w:rsidP="00DF238B">
            <w:pPr>
              <w:jc w:val="right"/>
            </w:pPr>
            <w:r w:rsidRPr="0065419E">
              <w:t>0,00</w:t>
            </w:r>
          </w:p>
        </w:tc>
        <w:tc>
          <w:tcPr>
            <w:tcW w:w="1465" w:type="dxa"/>
          </w:tcPr>
          <w:p w:rsidR="00E65FF5" w:rsidRPr="0065419E" w:rsidRDefault="000916C6" w:rsidP="00DF238B">
            <w:pPr>
              <w:jc w:val="right"/>
            </w:pPr>
            <w:r>
              <w:t>135,63</w:t>
            </w:r>
          </w:p>
        </w:tc>
        <w:tc>
          <w:tcPr>
            <w:tcW w:w="1023" w:type="dxa"/>
          </w:tcPr>
          <w:p w:rsidR="00E65FF5" w:rsidRPr="0065419E" w:rsidRDefault="00E65FF5" w:rsidP="00DF238B">
            <w:pPr>
              <w:jc w:val="right"/>
            </w:pPr>
            <w:r w:rsidRPr="0065419E">
              <w:t>0,00</w:t>
            </w:r>
          </w:p>
        </w:tc>
      </w:tr>
      <w:tr w:rsidR="00E65FF5" w:rsidRPr="00E65FF5" w:rsidTr="001B6115">
        <w:tc>
          <w:tcPr>
            <w:tcW w:w="484" w:type="dxa"/>
            <w:vMerge/>
          </w:tcPr>
          <w:p w:rsidR="00E65FF5" w:rsidRPr="0065419E" w:rsidRDefault="00E65FF5" w:rsidP="00DF238B">
            <w:pPr>
              <w:jc w:val="both"/>
            </w:pPr>
          </w:p>
        </w:tc>
        <w:tc>
          <w:tcPr>
            <w:tcW w:w="8130" w:type="dxa"/>
            <w:gridSpan w:val="5"/>
          </w:tcPr>
          <w:p w:rsidR="00E65FF5" w:rsidRPr="0065419E" w:rsidRDefault="00E65FF5" w:rsidP="00DF238B">
            <w:pPr>
              <w:jc w:val="both"/>
            </w:pPr>
            <w:r w:rsidRPr="0065419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E65FF5" w:rsidRPr="0065419E" w:rsidRDefault="000916C6" w:rsidP="00DA0EB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A0EBF">
              <w:rPr>
                <w:b/>
              </w:rPr>
              <w:t>215</w:t>
            </w:r>
            <w:r w:rsidR="008D6B67">
              <w:rPr>
                <w:b/>
              </w:rPr>
              <w:t>,</w:t>
            </w:r>
            <w:r w:rsidR="00DA0EBF">
              <w:rPr>
                <w:b/>
              </w:rPr>
              <w:t>92</w:t>
            </w:r>
          </w:p>
        </w:tc>
        <w:tc>
          <w:tcPr>
            <w:tcW w:w="1371" w:type="dxa"/>
          </w:tcPr>
          <w:p w:rsidR="00E65FF5" w:rsidRPr="0065419E" w:rsidRDefault="00E65FF5" w:rsidP="00DF238B">
            <w:pPr>
              <w:jc w:val="right"/>
              <w:rPr>
                <w:b/>
              </w:rPr>
            </w:pPr>
            <w:r w:rsidRPr="0065419E">
              <w:rPr>
                <w:b/>
              </w:rPr>
              <w:t>0,00</w:t>
            </w:r>
          </w:p>
        </w:tc>
        <w:tc>
          <w:tcPr>
            <w:tcW w:w="1528" w:type="dxa"/>
          </w:tcPr>
          <w:p w:rsidR="00E65FF5" w:rsidRPr="0065419E" w:rsidRDefault="00934381" w:rsidP="008D6B67">
            <w:pPr>
              <w:jc w:val="right"/>
              <w:rPr>
                <w:b/>
              </w:rPr>
            </w:pPr>
            <w:r>
              <w:rPr>
                <w:b/>
              </w:rPr>
              <w:t>673,22</w:t>
            </w:r>
          </w:p>
        </w:tc>
        <w:tc>
          <w:tcPr>
            <w:tcW w:w="1465" w:type="dxa"/>
          </w:tcPr>
          <w:p w:rsidR="00E65FF5" w:rsidRPr="0065419E" w:rsidRDefault="00DA0EBF" w:rsidP="00DF238B">
            <w:pPr>
              <w:jc w:val="right"/>
              <w:rPr>
                <w:b/>
              </w:rPr>
            </w:pPr>
            <w:r>
              <w:rPr>
                <w:b/>
              </w:rPr>
              <w:t>542,70</w:t>
            </w:r>
          </w:p>
        </w:tc>
        <w:tc>
          <w:tcPr>
            <w:tcW w:w="1023" w:type="dxa"/>
          </w:tcPr>
          <w:p w:rsidR="00E65FF5" w:rsidRPr="0065419E" w:rsidRDefault="00E65FF5" w:rsidP="00DF238B">
            <w:pPr>
              <w:jc w:val="right"/>
              <w:rPr>
                <w:b/>
              </w:rPr>
            </w:pPr>
            <w:r w:rsidRPr="0065419E">
              <w:rPr>
                <w:b/>
              </w:rPr>
              <w:t>0,00</w:t>
            </w:r>
          </w:p>
        </w:tc>
      </w:tr>
      <w:tr w:rsidR="0065419E" w:rsidRPr="0065419E" w:rsidTr="001B6115">
        <w:tc>
          <w:tcPr>
            <w:tcW w:w="484" w:type="dxa"/>
            <w:vMerge w:val="restart"/>
          </w:tcPr>
          <w:p w:rsidR="0065419E" w:rsidRPr="0065419E" w:rsidRDefault="0065419E" w:rsidP="0065419E">
            <w:pPr>
              <w:jc w:val="both"/>
            </w:pPr>
            <w:r w:rsidRPr="0065419E">
              <w:t>6.</w:t>
            </w:r>
          </w:p>
        </w:tc>
        <w:tc>
          <w:tcPr>
            <w:tcW w:w="2881" w:type="dxa"/>
            <w:vMerge w:val="restart"/>
          </w:tcPr>
          <w:p w:rsidR="0065419E" w:rsidRPr="0065419E" w:rsidRDefault="0065419E" w:rsidP="00DF238B">
            <w:r>
              <w:t>Обеспечение вывоза умерших граждан из внебольничных условий</w:t>
            </w:r>
          </w:p>
        </w:tc>
        <w:tc>
          <w:tcPr>
            <w:tcW w:w="1621" w:type="dxa"/>
            <w:vMerge w:val="restart"/>
          </w:tcPr>
          <w:p w:rsidR="0065419E" w:rsidRPr="0065419E" w:rsidRDefault="0065419E" w:rsidP="00DF238B">
            <w:pPr>
              <w:jc w:val="center"/>
              <w:rPr>
                <w:b/>
              </w:rPr>
            </w:pPr>
            <w:r w:rsidRPr="0065419E">
              <w:t>Администрация Пчевского сельского поселения</w:t>
            </w:r>
          </w:p>
        </w:tc>
        <w:tc>
          <w:tcPr>
            <w:tcW w:w="1261" w:type="dxa"/>
            <w:vMerge w:val="restart"/>
          </w:tcPr>
          <w:p w:rsidR="0065419E" w:rsidRPr="0065419E" w:rsidRDefault="0065419E" w:rsidP="00DF238B">
            <w:pPr>
              <w:jc w:val="center"/>
            </w:pPr>
            <w:r w:rsidRPr="0065419E">
              <w:t>2018</w:t>
            </w:r>
          </w:p>
        </w:tc>
        <w:tc>
          <w:tcPr>
            <w:tcW w:w="1261" w:type="dxa"/>
            <w:vMerge w:val="restart"/>
          </w:tcPr>
          <w:p w:rsidR="0065419E" w:rsidRPr="0065419E" w:rsidRDefault="0065419E" w:rsidP="00DF238B">
            <w:pPr>
              <w:jc w:val="center"/>
            </w:pPr>
            <w:r w:rsidRPr="0065419E">
              <w:t>2021</w:t>
            </w:r>
          </w:p>
        </w:tc>
        <w:tc>
          <w:tcPr>
            <w:tcW w:w="1106" w:type="dxa"/>
          </w:tcPr>
          <w:p w:rsidR="0065419E" w:rsidRPr="0065419E" w:rsidRDefault="0065419E" w:rsidP="00DF238B">
            <w:pPr>
              <w:jc w:val="center"/>
            </w:pPr>
            <w:r w:rsidRPr="0065419E">
              <w:t>2018</w:t>
            </w:r>
          </w:p>
        </w:tc>
        <w:tc>
          <w:tcPr>
            <w:tcW w:w="992" w:type="dxa"/>
          </w:tcPr>
          <w:p w:rsidR="0065419E" w:rsidRPr="0065419E" w:rsidRDefault="0065419E" w:rsidP="00DF238B">
            <w:pPr>
              <w:jc w:val="right"/>
            </w:pPr>
            <w:r>
              <w:t>22,46</w:t>
            </w:r>
          </w:p>
        </w:tc>
        <w:tc>
          <w:tcPr>
            <w:tcW w:w="1371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465" w:type="dxa"/>
          </w:tcPr>
          <w:p w:rsidR="0065419E" w:rsidRPr="0065419E" w:rsidRDefault="0065419E" w:rsidP="00DF238B">
            <w:pPr>
              <w:jc w:val="right"/>
            </w:pPr>
            <w:r>
              <w:t>22,46</w:t>
            </w:r>
          </w:p>
        </w:tc>
        <w:tc>
          <w:tcPr>
            <w:tcW w:w="1023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</w:tr>
      <w:tr w:rsidR="0065419E" w:rsidRPr="0065419E" w:rsidTr="001B6115">
        <w:tc>
          <w:tcPr>
            <w:tcW w:w="484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288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62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106" w:type="dxa"/>
          </w:tcPr>
          <w:p w:rsidR="0065419E" w:rsidRPr="0065419E" w:rsidRDefault="0065419E" w:rsidP="00DF238B">
            <w:pPr>
              <w:jc w:val="center"/>
            </w:pPr>
            <w:r w:rsidRPr="0065419E">
              <w:t>2019</w:t>
            </w:r>
          </w:p>
        </w:tc>
        <w:tc>
          <w:tcPr>
            <w:tcW w:w="992" w:type="dxa"/>
          </w:tcPr>
          <w:p w:rsidR="0065419E" w:rsidRPr="0065419E" w:rsidRDefault="0065419E" w:rsidP="00DF238B">
            <w:pPr>
              <w:jc w:val="right"/>
            </w:pPr>
            <w:r>
              <w:t>23,10</w:t>
            </w:r>
          </w:p>
        </w:tc>
        <w:tc>
          <w:tcPr>
            <w:tcW w:w="1371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465" w:type="dxa"/>
          </w:tcPr>
          <w:p w:rsidR="0065419E" w:rsidRPr="0065419E" w:rsidRDefault="0065419E" w:rsidP="00DF238B">
            <w:pPr>
              <w:jc w:val="right"/>
            </w:pPr>
            <w:r>
              <w:t>23,10</w:t>
            </w:r>
          </w:p>
        </w:tc>
        <w:tc>
          <w:tcPr>
            <w:tcW w:w="1023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</w:tr>
      <w:tr w:rsidR="0065419E" w:rsidRPr="0065419E" w:rsidTr="001B6115">
        <w:tc>
          <w:tcPr>
            <w:tcW w:w="484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288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62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106" w:type="dxa"/>
          </w:tcPr>
          <w:p w:rsidR="0065419E" w:rsidRPr="0065419E" w:rsidRDefault="0065419E" w:rsidP="00DF238B">
            <w:pPr>
              <w:jc w:val="center"/>
            </w:pPr>
            <w:r w:rsidRPr="0065419E">
              <w:t>2020</w:t>
            </w:r>
          </w:p>
        </w:tc>
        <w:tc>
          <w:tcPr>
            <w:tcW w:w="992" w:type="dxa"/>
          </w:tcPr>
          <w:p w:rsidR="0065419E" w:rsidRPr="0065419E" w:rsidRDefault="000916C6" w:rsidP="00DF238B">
            <w:pPr>
              <w:jc w:val="right"/>
            </w:pPr>
            <w:r>
              <w:t>20,12</w:t>
            </w:r>
          </w:p>
        </w:tc>
        <w:tc>
          <w:tcPr>
            <w:tcW w:w="1371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465" w:type="dxa"/>
          </w:tcPr>
          <w:p w:rsidR="0065419E" w:rsidRPr="0065419E" w:rsidRDefault="000916C6" w:rsidP="00DF238B">
            <w:pPr>
              <w:jc w:val="right"/>
            </w:pPr>
            <w:r>
              <w:t>20,12</w:t>
            </w:r>
          </w:p>
        </w:tc>
        <w:tc>
          <w:tcPr>
            <w:tcW w:w="1023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</w:tr>
      <w:tr w:rsidR="0065419E" w:rsidRPr="0065419E" w:rsidTr="001B6115">
        <w:tc>
          <w:tcPr>
            <w:tcW w:w="484" w:type="dxa"/>
            <w:vMerge/>
          </w:tcPr>
          <w:p w:rsidR="0065419E" w:rsidRPr="0065419E" w:rsidRDefault="0065419E" w:rsidP="00DF238B">
            <w:pPr>
              <w:jc w:val="both"/>
            </w:pPr>
          </w:p>
        </w:tc>
        <w:tc>
          <w:tcPr>
            <w:tcW w:w="288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62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261" w:type="dxa"/>
            <w:vMerge/>
          </w:tcPr>
          <w:p w:rsidR="0065419E" w:rsidRPr="0065419E" w:rsidRDefault="0065419E" w:rsidP="00DF238B">
            <w:pPr>
              <w:jc w:val="both"/>
              <w:rPr>
                <w:b/>
              </w:rPr>
            </w:pPr>
          </w:p>
        </w:tc>
        <w:tc>
          <w:tcPr>
            <w:tcW w:w="1106" w:type="dxa"/>
          </w:tcPr>
          <w:p w:rsidR="0065419E" w:rsidRPr="0065419E" w:rsidRDefault="0065419E" w:rsidP="00DF238B">
            <w:pPr>
              <w:jc w:val="center"/>
            </w:pPr>
            <w:r w:rsidRPr="0065419E">
              <w:t>2021</w:t>
            </w:r>
          </w:p>
        </w:tc>
        <w:tc>
          <w:tcPr>
            <w:tcW w:w="992" w:type="dxa"/>
          </w:tcPr>
          <w:p w:rsidR="0065419E" w:rsidRPr="0065419E" w:rsidRDefault="000916C6" w:rsidP="00DF238B">
            <w:pPr>
              <w:jc w:val="right"/>
            </w:pPr>
            <w:r>
              <w:t>20,92</w:t>
            </w:r>
          </w:p>
        </w:tc>
        <w:tc>
          <w:tcPr>
            <w:tcW w:w="1371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528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  <w:tc>
          <w:tcPr>
            <w:tcW w:w="1465" w:type="dxa"/>
          </w:tcPr>
          <w:p w:rsidR="0065419E" w:rsidRPr="0065419E" w:rsidRDefault="000916C6" w:rsidP="00DF238B">
            <w:pPr>
              <w:jc w:val="right"/>
            </w:pPr>
            <w:r>
              <w:t>20,92</w:t>
            </w:r>
          </w:p>
        </w:tc>
        <w:tc>
          <w:tcPr>
            <w:tcW w:w="1023" w:type="dxa"/>
          </w:tcPr>
          <w:p w:rsidR="0065419E" w:rsidRPr="0065419E" w:rsidRDefault="0065419E" w:rsidP="00DF238B">
            <w:pPr>
              <w:jc w:val="right"/>
            </w:pPr>
            <w:r w:rsidRPr="0065419E">
              <w:t>0,00</w:t>
            </w:r>
          </w:p>
        </w:tc>
      </w:tr>
      <w:tr w:rsidR="001B6115" w:rsidRPr="0065419E" w:rsidTr="00D50292">
        <w:tc>
          <w:tcPr>
            <w:tcW w:w="484" w:type="dxa"/>
            <w:vMerge/>
          </w:tcPr>
          <w:p w:rsidR="001B6115" w:rsidRPr="0065419E" w:rsidRDefault="001B6115" w:rsidP="00DF238B">
            <w:pPr>
              <w:jc w:val="both"/>
            </w:pPr>
          </w:p>
        </w:tc>
        <w:tc>
          <w:tcPr>
            <w:tcW w:w="7024" w:type="dxa"/>
            <w:gridSpan w:val="4"/>
          </w:tcPr>
          <w:p w:rsidR="001B6115" w:rsidRPr="0065419E" w:rsidRDefault="001B6115" w:rsidP="001B6115">
            <w:pPr>
              <w:jc w:val="both"/>
              <w:rPr>
                <w:b/>
              </w:rPr>
            </w:pPr>
            <w:r w:rsidRPr="0065419E">
              <w:rPr>
                <w:b/>
              </w:rPr>
              <w:t>Итого:</w:t>
            </w:r>
          </w:p>
        </w:tc>
        <w:tc>
          <w:tcPr>
            <w:tcW w:w="1106" w:type="dxa"/>
          </w:tcPr>
          <w:p w:rsidR="001B6115" w:rsidRPr="0065419E" w:rsidRDefault="001B6115" w:rsidP="001B611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B6115" w:rsidRPr="0065419E" w:rsidRDefault="001B6115" w:rsidP="00DF238B">
            <w:pPr>
              <w:jc w:val="right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1371" w:type="dxa"/>
          </w:tcPr>
          <w:p w:rsidR="001B6115" w:rsidRPr="0065419E" w:rsidRDefault="001B6115" w:rsidP="00DF238B">
            <w:pPr>
              <w:jc w:val="right"/>
              <w:rPr>
                <w:b/>
              </w:rPr>
            </w:pPr>
            <w:r w:rsidRPr="0065419E">
              <w:rPr>
                <w:b/>
              </w:rPr>
              <w:t>0,00</w:t>
            </w:r>
          </w:p>
        </w:tc>
        <w:tc>
          <w:tcPr>
            <w:tcW w:w="1528" w:type="dxa"/>
          </w:tcPr>
          <w:p w:rsidR="001B6115" w:rsidRPr="0065419E" w:rsidRDefault="001B6115" w:rsidP="00DF238B">
            <w:pPr>
              <w:jc w:val="right"/>
              <w:rPr>
                <w:b/>
              </w:rPr>
            </w:pPr>
            <w:r w:rsidRPr="0065419E">
              <w:rPr>
                <w:b/>
              </w:rPr>
              <w:t>0,00</w:t>
            </w:r>
          </w:p>
        </w:tc>
        <w:tc>
          <w:tcPr>
            <w:tcW w:w="1465" w:type="dxa"/>
          </w:tcPr>
          <w:p w:rsidR="001B6115" w:rsidRPr="0065419E" w:rsidRDefault="001B6115" w:rsidP="00DF238B">
            <w:pPr>
              <w:jc w:val="right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1023" w:type="dxa"/>
          </w:tcPr>
          <w:p w:rsidR="001B6115" w:rsidRPr="0065419E" w:rsidRDefault="001B6115" w:rsidP="00DF238B">
            <w:pPr>
              <w:jc w:val="right"/>
              <w:rPr>
                <w:b/>
              </w:rPr>
            </w:pPr>
            <w:r w:rsidRPr="0065419E">
              <w:rPr>
                <w:b/>
              </w:rPr>
              <w:t>0,00</w:t>
            </w:r>
          </w:p>
        </w:tc>
      </w:tr>
      <w:tr w:rsidR="001B6115" w:rsidRPr="0065419E" w:rsidTr="001B6115">
        <w:tc>
          <w:tcPr>
            <w:tcW w:w="484" w:type="dxa"/>
            <w:vMerge w:val="restart"/>
          </w:tcPr>
          <w:p w:rsidR="001B6115" w:rsidRPr="0065419E" w:rsidRDefault="001B6115" w:rsidP="001B6115">
            <w:pPr>
              <w:jc w:val="center"/>
            </w:pPr>
            <w:r>
              <w:t>7.</w:t>
            </w:r>
          </w:p>
        </w:tc>
        <w:tc>
          <w:tcPr>
            <w:tcW w:w="2881" w:type="dxa"/>
          </w:tcPr>
          <w:p w:rsidR="001B6115" w:rsidRPr="001B6115" w:rsidRDefault="001B6115" w:rsidP="00DF238B">
            <w:pPr>
              <w:jc w:val="both"/>
            </w:pPr>
            <w:r w:rsidRPr="001B6115">
              <w:t>Участие в федеральном проекте «Формирование комфортной городской среды»</w:t>
            </w:r>
          </w:p>
        </w:tc>
        <w:tc>
          <w:tcPr>
            <w:tcW w:w="1621" w:type="dxa"/>
          </w:tcPr>
          <w:p w:rsidR="001B6115" w:rsidRPr="001B6115" w:rsidRDefault="001B6115" w:rsidP="00DF238B">
            <w:pPr>
              <w:jc w:val="both"/>
            </w:pPr>
            <w:r w:rsidRPr="0065419E">
              <w:t>Администрация Пчевского сельского поселения</w:t>
            </w:r>
          </w:p>
        </w:tc>
        <w:tc>
          <w:tcPr>
            <w:tcW w:w="1261" w:type="dxa"/>
          </w:tcPr>
          <w:p w:rsidR="001B6115" w:rsidRPr="001B6115" w:rsidRDefault="001B6115" w:rsidP="001B6115">
            <w:pPr>
              <w:jc w:val="center"/>
            </w:pPr>
            <w:r w:rsidRPr="001B6115">
              <w:t>2020</w:t>
            </w:r>
          </w:p>
        </w:tc>
        <w:tc>
          <w:tcPr>
            <w:tcW w:w="1261" w:type="dxa"/>
          </w:tcPr>
          <w:p w:rsidR="001B6115" w:rsidRPr="001B6115" w:rsidRDefault="001B6115" w:rsidP="001B6115">
            <w:pPr>
              <w:jc w:val="center"/>
            </w:pPr>
            <w:r w:rsidRPr="001B6115">
              <w:t>2020</w:t>
            </w:r>
          </w:p>
        </w:tc>
        <w:tc>
          <w:tcPr>
            <w:tcW w:w="1106" w:type="dxa"/>
          </w:tcPr>
          <w:p w:rsidR="001B6115" w:rsidRPr="001B6115" w:rsidRDefault="001B6115" w:rsidP="001B6115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1B6115" w:rsidRPr="001B6115" w:rsidRDefault="001B6115" w:rsidP="00DF238B">
            <w:pPr>
              <w:jc w:val="right"/>
            </w:pPr>
            <w:r>
              <w:t>9100,00</w:t>
            </w:r>
          </w:p>
        </w:tc>
        <w:tc>
          <w:tcPr>
            <w:tcW w:w="1371" w:type="dxa"/>
          </w:tcPr>
          <w:p w:rsidR="001B6115" w:rsidRPr="001B6115" w:rsidRDefault="001B6115" w:rsidP="00DF238B">
            <w:pPr>
              <w:jc w:val="right"/>
            </w:pPr>
            <w:r>
              <w:t>3003,00</w:t>
            </w:r>
          </w:p>
        </w:tc>
        <w:tc>
          <w:tcPr>
            <w:tcW w:w="1528" w:type="dxa"/>
          </w:tcPr>
          <w:p w:rsidR="001B6115" w:rsidRPr="001B6115" w:rsidRDefault="001B6115" w:rsidP="00DF238B">
            <w:pPr>
              <w:jc w:val="right"/>
            </w:pPr>
            <w:r>
              <w:t>6097,00</w:t>
            </w:r>
          </w:p>
        </w:tc>
        <w:tc>
          <w:tcPr>
            <w:tcW w:w="1465" w:type="dxa"/>
          </w:tcPr>
          <w:p w:rsidR="001B6115" w:rsidRPr="001B6115" w:rsidRDefault="001B6115" w:rsidP="00DF238B">
            <w:pPr>
              <w:jc w:val="right"/>
            </w:pPr>
            <w:r>
              <w:t>0,00</w:t>
            </w:r>
          </w:p>
        </w:tc>
        <w:tc>
          <w:tcPr>
            <w:tcW w:w="1023" w:type="dxa"/>
          </w:tcPr>
          <w:p w:rsidR="001B6115" w:rsidRPr="001B6115" w:rsidRDefault="001B6115" w:rsidP="00DF238B">
            <w:pPr>
              <w:jc w:val="right"/>
            </w:pPr>
            <w:r>
              <w:t>0,00</w:t>
            </w:r>
          </w:p>
        </w:tc>
      </w:tr>
      <w:tr w:rsidR="001B6115" w:rsidRPr="0065419E" w:rsidTr="001B6115">
        <w:tc>
          <w:tcPr>
            <w:tcW w:w="484" w:type="dxa"/>
            <w:vMerge/>
          </w:tcPr>
          <w:p w:rsidR="001B6115" w:rsidRPr="0065419E" w:rsidRDefault="001B6115" w:rsidP="00DF238B">
            <w:pPr>
              <w:jc w:val="both"/>
            </w:pPr>
          </w:p>
        </w:tc>
        <w:tc>
          <w:tcPr>
            <w:tcW w:w="7024" w:type="dxa"/>
            <w:gridSpan w:val="4"/>
          </w:tcPr>
          <w:p w:rsidR="001B6115" w:rsidRPr="0065419E" w:rsidRDefault="001B6115" w:rsidP="00DF238B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06" w:type="dxa"/>
          </w:tcPr>
          <w:p w:rsidR="001B6115" w:rsidRPr="0065419E" w:rsidRDefault="001B6115" w:rsidP="00DF238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B6115" w:rsidRPr="001B6115" w:rsidRDefault="001B6115" w:rsidP="00D50292">
            <w:pPr>
              <w:jc w:val="right"/>
              <w:rPr>
                <w:b/>
              </w:rPr>
            </w:pPr>
            <w:r w:rsidRPr="001B6115">
              <w:rPr>
                <w:b/>
              </w:rPr>
              <w:t>9100,00</w:t>
            </w:r>
          </w:p>
        </w:tc>
        <w:tc>
          <w:tcPr>
            <w:tcW w:w="1371" w:type="dxa"/>
          </w:tcPr>
          <w:p w:rsidR="001B6115" w:rsidRPr="001B6115" w:rsidRDefault="001B6115" w:rsidP="00D50292">
            <w:pPr>
              <w:jc w:val="right"/>
              <w:rPr>
                <w:b/>
              </w:rPr>
            </w:pPr>
            <w:r w:rsidRPr="001B6115">
              <w:rPr>
                <w:b/>
              </w:rPr>
              <w:t>3003,00</w:t>
            </w:r>
          </w:p>
        </w:tc>
        <w:tc>
          <w:tcPr>
            <w:tcW w:w="1528" w:type="dxa"/>
          </w:tcPr>
          <w:p w:rsidR="001B6115" w:rsidRPr="001B6115" w:rsidRDefault="001B6115" w:rsidP="00D50292">
            <w:pPr>
              <w:jc w:val="right"/>
              <w:rPr>
                <w:b/>
              </w:rPr>
            </w:pPr>
            <w:r w:rsidRPr="001B6115">
              <w:rPr>
                <w:b/>
              </w:rPr>
              <w:t>6097,00</w:t>
            </w:r>
          </w:p>
        </w:tc>
        <w:tc>
          <w:tcPr>
            <w:tcW w:w="1465" w:type="dxa"/>
          </w:tcPr>
          <w:p w:rsidR="001B6115" w:rsidRPr="001B6115" w:rsidRDefault="001B6115" w:rsidP="00D50292">
            <w:pPr>
              <w:jc w:val="right"/>
              <w:rPr>
                <w:b/>
              </w:rPr>
            </w:pPr>
            <w:r w:rsidRPr="001B6115">
              <w:rPr>
                <w:b/>
              </w:rPr>
              <w:t>0,00</w:t>
            </w:r>
          </w:p>
        </w:tc>
        <w:tc>
          <w:tcPr>
            <w:tcW w:w="1023" w:type="dxa"/>
          </w:tcPr>
          <w:p w:rsidR="001B6115" w:rsidRPr="001B6115" w:rsidRDefault="001B6115" w:rsidP="00D50292">
            <w:pPr>
              <w:jc w:val="right"/>
              <w:rPr>
                <w:b/>
              </w:rPr>
            </w:pPr>
            <w:r w:rsidRPr="001B6115">
              <w:rPr>
                <w:b/>
              </w:rPr>
              <w:t>0,00</w:t>
            </w:r>
          </w:p>
        </w:tc>
      </w:tr>
    </w:tbl>
    <w:p w:rsidR="009967F9" w:rsidRPr="0065419E" w:rsidRDefault="009967F9" w:rsidP="00783FB1"/>
    <w:sectPr w:rsidR="009967F9" w:rsidRPr="0065419E" w:rsidSect="0095279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B6" w:rsidRDefault="00D461B6">
      <w:r>
        <w:separator/>
      </w:r>
    </w:p>
  </w:endnote>
  <w:endnote w:type="continuationSeparator" w:id="0">
    <w:p w:rsidR="00D461B6" w:rsidRDefault="00D4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B6" w:rsidRDefault="00D461B6">
      <w:r>
        <w:separator/>
      </w:r>
    </w:p>
  </w:footnote>
  <w:footnote w:type="continuationSeparator" w:id="0">
    <w:p w:rsidR="00D461B6" w:rsidRDefault="00D46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C77AE"/>
    <w:multiLevelType w:val="hybridMultilevel"/>
    <w:tmpl w:val="7C7C1712"/>
    <w:lvl w:ilvl="0" w:tplc="4878818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  <w:lvlOverride w:ilvl="0">
      <w:startOverride w:val="2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04AED"/>
    <w:rsid w:val="00005B47"/>
    <w:rsid w:val="00013BC7"/>
    <w:rsid w:val="000231AC"/>
    <w:rsid w:val="0004199D"/>
    <w:rsid w:val="00041C02"/>
    <w:rsid w:val="000422A2"/>
    <w:rsid w:val="00043880"/>
    <w:rsid w:val="000452AE"/>
    <w:rsid w:val="00045B17"/>
    <w:rsid w:val="000463F3"/>
    <w:rsid w:val="000478E6"/>
    <w:rsid w:val="00047F28"/>
    <w:rsid w:val="000540CB"/>
    <w:rsid w:val="00054B58"/>
    <w:rsid w:val="00060239"/>
    <w:rsid w:val="000610F9"/>
    <w:rsid w:val="00062EB3"/>
    <w:rsid w:val="0006330A"/>
    <w:rsid w:val="0007363C"/>
    <w:rsid w:val="0007379C"/>
    <w:rsid w:val="00077DBA"/>
    <w:rsid w:val="00077EB9"/>
    <w:rsid w:val="00084A07"/>
    <w:rsid w:val="000850CA"/>
    <w:rsid w:val="000909EE"/>
    <w:rsid w:val="000916C6"/>
    <w:rsid w:val="00094F20"/>
    <w:rsid w:val="000A042A"/>
    <w:rsid w:val="000A167F"/>
    <w:rsid w:val="000A3835"/>
    <w:rsid w:val="000A413E"/>
    <w:rsid w:val="000B0CBB"/>
    <w:rsid w:val="000B4C9F"/>
    <w:rsid w:val="000B7158"/>
    <w:rsid w:val="000C4D6B"/>
    <w:rsid w:val="000C7037"/>
    <w:rsid w:val="000D28D1"/>
    <w:rsid w:val="000D2CD5"/>
    <w:rsid w:val="000D3083"/>
    <w:rsid w:val="000E4DE5"/>
    <w:rsid w:val="000E6E0A"/>
    <w:rsid w:val="000F024E"/>
    <w:rsid w:val="000F339F"/>
    <w:rsid w:val="000F7158"/>
    <w:rsid w:val="000F7DA3"/>
    <w:rsid w:val="001000A1"/>
    <w:rsid w:val="0010683A"/>
    <w:rsid w:val="00111422"/>
    <w:rsid w:val="001153FD"/>
    <w:rsid w:val="0011698F"/>
    <w:rsid w:val="00116C72"/>
    <w:rsid w:val="00121967"/>
    <w:rsid w:val="00121A8E"/>
    <w:rsid w:val="001277EC"/>
    <w:rsid w:val="00133357"/>
    <w:rsid w:val="00142E53"/>
    <w:rsid w:val="00145D32"/>
    <w:rsid w:val="001476EC"/>
    <w:rsid w:val="00150862"/>
    <w:rsid w:val="001509F5"/>
    <w:rsid w:val="00151B2E"/>
    <w:rsid w:val="0015372A"/>
    <w:rsid w:val="00155C36"/>
    <w:rsid w:val="001567DB"/>
    <w:rsid w:val="00160C2C"/>
    <w:rsid w:val="00162651"/>
    <w:rsid w:val="00162A0A"/>
    <w:rsid w:val="00165CEC"/>
    <w:rsid w:val="0016602E"/>
    <w:rsid w:val="001750C0"/>
    <w:rsid w:val="00175FFF"/>
    <w:rsid w:val="001810FF"/>
    <w:rsid w:val="00184B84"/>
    <w:rsid w:val="001914C9"/>
    <w:rsid w:val="00194BCF"/>
    <w:rsid w:val="00196D76"/>
    <w:rsid w:val="001A0EBC"/>
    <w:rsid w:val="001A3B71"/>
    <w:rsid w:val="001A502D"/>
    <w:rsid w:val="001A5E62"/>
    <w:rsid w:val="001B0919"/>
    <w:rsid w:val="001B5133"/>
    <w:rsid w:val="001B6115"/>
    <w:rsid w:val="001C583B"/>
    <w:rsid w:val="001D1909"/>
    <w:rsid w:val="001D35B6"/>
    <w:rsid w:val="001D7DA0"/>
    <w:rsid w:val="001E5907"/>
    <w:rsid w:val="001F073D"/>
    <w:rsid w:val="001F52F1"/>
    <w:rsid w:val="001F6E65"/>
    <w:rsid w:val="0020225E"/>
    <w:rsid w:val="00202588"/>
    <w:rsid w:val="00203C20"/>
    <w:rsid w:val="00210B91"/>
    <w:rsid w:val="002111DA"/>
    <w:rsid w:val="00212080"/>
    <w:rsid w:val="00212DC7"/>
    <w:rsid w:val="0021483C"/>
    <w:rsid w:val="00221883"/>
    <w:rsid w:val="00225A98"/>
    <w:rsid w:val="002343E6"/>
    <w:rsid w:val="00237ADD"/>
    <w:rsid w:val="00240100"/>
    <w:rsid w:val="002415E8"/>
    <w:rsid w:val="002474B5"/>
    <w:rsid w:val="00250F0B"/>
    <w:rsid w:val="00257B91"/>
    <w:rsid w:val="00260497"/>
    <w:rsid w:val="0026076B"/>
    <w:rsid w:val="00261A47"/>
    <w:rsid w:val="00263CAB"/>
    <w:rsid w:val="002641BB"/>
    <w:rsid w:val="00264962"/>
    <w:rsid w:val="002669A5"/>
    <w:rsid w:val="00273608"/>
    <w:rsid w:val="0027643F"/>
    <w:rsid w:val="00276ABD"/>
    <w:rsid w:val="0028001D"/>
    <w:rsid w:val="00281411"/>
    <w:rsid w:val="00295061"/>
    <w:rsid w:val="002964F9"/>
    <w:rsid w:val="002A4BC4"/>
    <w:rsid w:val="002B46C9"/>
    <w:rsid w:val="002B5C19"/>
    <w:rsid w:val="002B6282"/>
    <w:rsid w:val="002C07F4"/>
    <w:rsid w:val="002C37DA"/>
    <w:rsid w:val="002C3B69"/>
    <w:rsid w:val="002C6DE1"/>
    <w:rsid w:val="002D267A"/>
    <w:rsid w:val="002D5762"/>
    <w:rsid w:val="002D6260"/>
    <w:rsid w:val="002D7466"/>
    <w:rsid w:val="002E4364"/>
    <w:rsid w:val="002F6F22"/>
    <w:rsid w:val="00307D87"/>
    <w:rsid w:val="00311E41"/>
    <w:rsid w:val="00316640"/>
    <w:rsid w:val="00324B45"/>
    <w:rsid w:val="00330D83"/>
    <w:rsid w:val="00331031"/>
    <w:rsid w:val="00332BD0"/>
    <w:rsid w:val="003353F4"/>
    <w:rsid w:val="00335BBE"/>
    <w:rsid w:val="00344C5A"/>
    <w:rsid w:val="0035099A"/>
    <w:rsid w:val="003520FB"/>
    <w:rsid w:val="003525B8"/>
    <w:rsid w:val="003525C5"/>
    <w:rsid w:val="00353ED9"/>
    <w:rsid w:val="00357610"/>
    <w:rsid w:val="0036374F"/>
    <w:rsid w:val="00363C7B"/>
    <w:rsid w:val="0037705D"/>
    <w:rsid w:val="003819E4"/>
    <w:rsid w:val="00382427"/>
    <w:rsid w:val="0038419B"/>
    <w:rsid w:val="00392E6B"/>
    <w:rsid w:val="003A28DE"/>
    <w:rsid w:val="003A2B95"/>
    <w:rsid w:val="003A55EE"/>
    <w:rsid w:val="003A6C16"/>
    <w:rsid w:val="003A7450"/>
    <w:rsid w:val="003B0D2B"/>
    <w:rsid w:val="003B40FD"/>
    <w:rsid w:val="003C0793"/>
    <w:rsid w:val="003C132E"/>
    <w:rsid w:val="003C2E38"/>
    <w:rsid w:val="003C37C4"/>
    <w:rsid w:val="003C520E"/>
    <w:rsid w:val="003C665B"/>
    <w:rsid w:val="003D41C9"/>
    <w:rsid w:val="003D6688"/>
    <w:rsid w:val="003D774D"/>
    <w:rsid w:val="003E01B1"/>
    <w:rsid w:val="003E4819"/>
    <w:rsid w:val="003E55D7"/>
    <w:rsid w:val="003E7797"/>
    <w:rsid w:val="003F000A"/>
    <w:rsid w:val="00402F83"/>
    <w:rsid w:val="0040440F"/>
    <w:rsid w:val="00412DDA"/>
    <w:rsid w:val="00414590"/>
    <w:rsid w:val="00414C63"/>
    <w:rsid w:val="00417CD0"/>
    <w:rsid w:val="0042501A"/>
    <w:rsid w:val="00426918"/>
    <w:rsid w:val="00433C0D"/>
    <w:rsid w:val="00434160"/>
    <w:rsid w:val="00434BAB"/>
    <w:rsid w:val="00434D8A"/>
    <w:rsid w:val="00447AA9"/>
    <w:rsid w:val="00451600"/>
    <w:rsid w:val="004600EE"/>
    <w:rsid w:val="004630A8"/>
    <w:rsid w:val="00463438"/>
    <w:rsid w:val="00463982"/>
    <w:rsid w:val="00463A12"/>
    <w:rsid w:val="004640CF"/>
    <w:rsid w:val="00465148"/>
    <w:rsid w:val="004651ED"/>
    <w:rsid w:val="00465D4C"/>
    <w:rsid w:val="004664AD"/>
    <w:rsid w:val="00467557"/>
    <w:rsid w:val="00470484"/>
    <w:rsid w:val="00471E30"/>
    <w:rsid w:val="00472CFF"/>
    <w:rsid w:val="00483F49"/>
    <w:rsid w:val="00483F7A"/>
    <w:rsid w:val="004856EA"/>
    <w:rsid w:val="004B0693"/>
    <w:rsid w:val="004B6794"/>
    <w:rsid w:val="004C2223"/>
    <w:rsid w:val="004C76F4"/>
    <w:rsid w:val="004D12DB"/>
    <w:rsid w:val="004D6977"/>
    <w:rsid w:val="004E0BFE"/>
    <w:rsid w:val="004E2DEF"/>
    <w:rsid w:val="004E4928"/>
    <w:rsid w:val="004E4C7A"/>
    <w:rsid w:val="004F312F"/>
    <w:rsid w:val="004F33C5"/>
    <w:rsid w:val="005003BD"/>
    <w:rsid w:val="00502481"/>
    <w:rsid w:val="005075FD"/>
    <w:rsid w:val="005133C7"/>
    <w:rsid w:val="005211DC"/>
    <w:rsid w:val="00523A53"/>
    <w:rsid w:val="00524779"/>
    <w:rsid w:val="005253DD"/>
    <w:rsid w:val="00530A77"/>
    <w:rsid w:val="00531BDE"/>
    <w:rsid w:val="00537BB5"/>
    <w:rsid w:val="005408D1"/>
    <w:rsid w:val="00540DC4"/>
    <w:rsid w:val="00541873"/>
    <w:rsid w:val="005446A4"/>
    <w:rsid w:val="00546F28"/>
    <w:rsid w:val="00553283"/>
    <w:rsid w:val="00562258"/>
    <w:rsid w:val="00563BF2"/>
    <w:rsid w:val="0057359C"/>
    <w:rsid w:val="0057387B"/>
    <w:rsid w:val="00575CFF"/>
    <w:rsid w:val="00575D94"/>
    <w:rsid w:val="00577E4D"/>
    <w:rsid w:val="005810A6"/>
    <w:rsid w:val="005824C6"/>
    <w:rsid w:val="005860DB"/>
    <w:rsid w:val="005872E5"/>
    <w:rsid w:val="0059360A"/>
    <w:rsid w:val="005957D2"/>
    <w:rsid w:val="00596F37"/>
    <w:rsid w:val="005B529E"/>
    <w:rsid w:val="005B6D60"/>
    <w:rsid w:val="005C73B9"/>
    <w:rsid w:val="005D3846"/>
    <w:rsid w:val="005D5D6B"/>
    <w:rsid w:val="005E4760"/>
    <w:rsid w:val="005F16D4"/>
    <w:rsid w:val="005F186C"/>
    <w:rsid w:val="005F51D6"/>
    <w:rsid w:val="005F561B"/>
    <w:rsid w:val="00600E7D"/>
    <w:rsid w:val="00603E56"/>
    <w:rsid w:val="0061127C"/>
    <w:rsid w:val="00617B2D"/>
    <w:rsid w:val="006209FC"/>
    <w:rsid w:val="00621C84"/>
    <w:rsid w:val="00622AD1"/>
    <w:rsid w:val="006335D1"/>
    <w:rsid w:val="00634451"/>
    <w:rsid w:val="006367CB"/>
    <w:rsid w:val="00636E6A"/>
    <w:rsid w:val="0064040F"/>
    <w:rsid w:val="00643A51"/>
    <w:rsid w:val="00644CFB"/>
    <w:rsid w:val="006478A5"/>
    <w:rsid w:val="00652FA7"/>
    <w:rsid w:val="0065419E"/>
    <w:rsid w:val="00662C82"/>
    <w:rsid w:val="0066329C"/>
    <w:rsid w:val="006651E0"/>
    <w:rsid w:val="006705A5"/>
    <w:rsid w:val="00672250"/>
    <w:rsid w:val="0067415B"/>
    <w:rsid w:val="00674296"/>
    <w:rsid w:val="00676D34"/>
    <w:rsid w:val="00677019"/>
    <w:rsid w:val="00681BE7"/>
    <w:rsid w:val="00686396"/>
    <w:rsid w:val="006866D4"/>
    <w:rsid w:val="006901AE"/>
    <w:rsid w:val="006958DC"/>
    <w:rsid w:val="00696B83"/>
    <w:rsid w:val="006A281E"/>
    <w:rsid w:val="006A2D9A"/>
    <w:rsid w:val="006B24E7"/>
    <w:rsid w:val="006B2797"/>
    <w:rsid w:val="006B593C"/>
    <w:rsid w:val="006C0059"/>
    <w:rsid w:val="006C626D"/>
    <w:rsid w:val="006D25E8"/>
    <w:rsid w:val="006D55C3"/>
    <w:rsid w:val="006E78C5"/>
    <w:rsid w:val="006F4332"/>
    <w:rsid w:val="00702446"/>
    <w:rsid w:val="00702D24"/>
    <w:rsid w:val="00705F61"/>
    <w:rsid w:val="0070792D"/>
    <w:rsid w:val="00707C10"/>
    <w:rsid w:val="00710B73"/>
    <w:rsid w:val="00713A7D"/>
    <w:rsid w:val="0071574D"/>
    <w:rsid w:val="007171AE"/>
    <w:rsid w:val="007236AC"/>
    <w:rsid w:val="00730C85"/>
    <w:rsid w:val="00731D22"/>
    <w:rsid w:val="00736304"/>
    <w:rsid w:val="00741DB6"/>
    <w:rsid w:val="0074453A"/>
    <w:rsid w:val="0075294E"/>
    <w:rsid w:val="00752BE0"/>
    <w:rsid w:val="007613B1"/>
    <w:rsid w:val="00762F96"/>
    <w:rsid w:val="0076620D"/>
    <w:rsid w:val="007672B0"/>
    <w:rsid w:val="00773239"/>
    <w:rsid w:val="00774D7F"/>
    <w:rsid w:val="00776D6B"/>
    <w:rsid w:val="00777279"/>
    <w:rsid w:val="00777AA6"/>
    <w:rsid w:val="00777CCF"/>
    <w:rsid w:val="00783FB1"/>
    <w:rsid w:val="0078765D"/>
    <w:rsid w:val="00791F80"/>
    <w:rsid w:val="00794CE0"/>
    <w:rsid w:val="00795B85"/>
    <w:rsid w:val="007A064D"/>
    <w:rsid w:val="007A46DF"/>
    <w:rsid w:val="007A4B02"/>
    <w:rsid w:val="007A72BD"/>
    <w:rsid w:val="007B0437"/>
    <w:rsid w:val="007B2AA6"/>
    <w:rsid w:val="007B37E0"/>
    <w:rsid w:val="007C0A54"/>
    <w:rsid w:val="007C6B0E"/>
    <w:rsid w:val="007C7B09"/>
    <w:rsid w:val="007D2D63"/>
    <w:rsid w:val="007D5527"/>
    <w:rsid w:val="007D59AF"/>
    <w:rsid w:val="007D6624"/>
    <w:rsid w:val="007D71E5"/>
    <w:rsid w:val="007D7AEE"/>
    <w:rsid w:val="007E5845"/>
    <w:rsid w:val="007F327F"/>
    <w:rsid w:val="007F669A"/>
    <w:rsid w:val="00800FD4"/>
    <w:rsid w:val="00803109"/>
    <w:rsid w:val="00810C0E"/>
    <w:rsid w:val="00816F28"/>
    <w:rsid w:val="0082009C"/>
    <w:rsid w:val="008201B8"/>
    <w:rsid w:val="0082052F"/>
    <w:rsid w:val="00822399"/>
    <w:rsid w:val="008269B9"/>
    <w:rsid w:val="00827E84"/>
    <w:rsid w:val="00833F54"/>
    <w:rsid w:val="008342CE"/>
    <w:rsid w:val="00840823"/>
    <w:rsid w:val="00842ED6"/>
    <w:rsid w:val="0085123F"/>
    <w:rsid w:val="00861043"/>
    <w:rsid w:val="00862E82"/>
    <w:rsid w:val="00865D07"/>
    <w:rsid w:val="00882C71"/>
    <w:rsid w:val="00887ED5"/>
    <w:rsid w:val="00896AD0"/>
    <w:rsid w:val="008A0088"/>
    <w:rsid w:val="008A2CAB"/>
    <w:rsid w:val="008A2D5F"/>
    <w:rsid w:val="008A356F"/>
    <w:rsid w:val="008B7832"/>
    <w:rsid w:val="008C432A"/>
    <w:rsid w:val="008C5D0E"/>
    <w:rsid w:val="008D0E78"/>
    <w:rsid w:val="008D1D41"/>
    <w:rsid w:val="008D32F9"/>
    <w:rsid w:val="008D6B67"/>
    <w:rsid w:val="008E0035"/>
    <w:rsid w:val="008E5049"/>
    <w:rsid w:val="008E6EEA"/>
    <w:rsid w:val="008F1511"/>
    <w:rsid w:val="008F3B11"/>
    <w:rsid w:val="008F439A"/>
    <w:rsid w:val="008F5139"/>
    <w:rsid w:val="008F7089"/>
    <w:rsid w:val="00901E17"/>
    <w:rsid w:val="00906D88"/>
    <w:rsid w:val="00907103"/>
    <w:rsid w:val="009105CA"/>
    <w:rsid w:val="00912378"/>
    <w:rsid w:val="0092181D"/>
    <w:rsid w:val="00922F08"/>
    <w:rsid w:val="00924BEE"/>
    <w:rsid w:val="00927DBC"/>
    <w:rsid w:val="009331DB"/>
    <w:rsid w:val="00934381"/>
    <w:rsid w:val="00942EEB"/>
    <w:rsid w:val="009436FB"/>
    <w:rsid w:val="00952790"/>
    <w:rsid w:val="0095410B"/>
    <w:rsid w:val="0095599E"/>
    <w:rsid w:val="0096247F"/>
    <w:rsid w:val="009634E1"/>
    <w:rsid w:val="00964BA2"/>
    <w:rsid w:val="00977828"/>
    <w:rsid w:val="0098279C"/>
    <w:rsid w:val="00982A04"/>
    <w:rsid w:val="00984F30"/>
    <w:rsid w:val="00987D11"/>
    <w:rsid w:val="00990F09"/>
    <w:rsid w:val="0099139C"/>
    <w:rsid w:val="0099389E"/>
    <w:rsid w:val="009967F9"/>
    <w:rsid w:val="009A5348"/>
    <w:rsid w:val="009A6141"/>
    <w:rsid w:val="009B17F8"/>
    <w:rsid w:val="009B27C6"/>
    <w:rsid w:val="009B5E40"/>
    <w:rsid w:val="009B710C"/>
    <w:rsid w:val="009B7616"/>
    <w:rsid w:val="009B7D21"/>
    <w:rsid w:val="009C4745"/>
    <w:rsid w:val="009D7885"/>
    <w:rsid w:val="009E3B59"/>
    <w:rsid w:val="009E548E"/>
    <w:rsid w:val="009E7B60"/>
    <w:rsid w:val="009F2F6F"/>
    <w:rsid w:val="009F34BF"/>
    <w:rsid w:val="00A00A27"/>
    <w:rsid w:val="00A042AD"/>
    <w:rsid w:val="00A11C78"/>
    <w:rsid w:val="00A136B0"/>
    <w:rsid w:val="00A15705"/>
    <w:rsid w:val="00A15853"/>
    <w:rsid w:val="00A1611A"/>
    <w:rsid w:val="00A257D7"/>
    <w:rsid w:val="00A2654A"/>
    <w:rsid w:val="00A27F82"/>
    <w:rsid w:val="00A314A2"/>
    <w:rsid w:val="00A45632"/>
    <w:rsid w:val="00A45733"/>
    <w:rsid w:val="00A45742"/>
    <w:rsid w:val="00A45AD4"/>
    <w:rsid w:val="00A469F1"/>
    <w:rsid w:val="00A47505"/>
    <w:rsid w:val="00A53FC5"/>
    <w:rsid w:val="00A64524"/>
    <w:rsid w:val="00A6523C"/>
    <w:rsid w:val="00A70597"/>
    <w:rsid w:val="00A7371F"/>
    <w:rsid w:val="00A83C45"/>
    <w:rsid w:val="00A83D9D"/>
    <w:rsid w:val="00A87C5D"/>
    <w:rsid w:val="00A94825"/>
    <w:rsid w:val="00A976D4"/>
    <w:rsid w:val="00AA07CA"/>
    <w:rsid w:val="00AA2693"/>
    <w:rsid w:val="00AA7902"/>
    <w:rsid w:val="00AB4A55"/>
    <w:rsid w:val="00AC1FF2"/>
    <w:rsid w:val="00AC5FEA"/>
    <w:rsid w:val="00AD15CB"/>
    <w:rsid w:val="00AD3BB6"/>
    <w:rsid w:val="00AD6B35"/>
    <w:rsid w:val="00AD72EB"/>
    <w:rsid w:val="00AE4D3B"/>
    <w:rsid w:val="00AE6CDA"/>
    <w:rsid w:val="00AF5855"/>
    <w:rsid w:val="00B00EA5"/>
    <w:rsid w:val="00B06671"/>
    <w:rsid w:val="00B10057"/>
    <w:rsid w:val="00B12B1E"/>
    <w:rsid w:val="00B16384"/>
    <w:rsid w:val="00B17B2A"/>
    <w:rsid w:val="00B22700"/>
    <w:rsid w:val="00B245FF"/>
    <w:rsid w:val="00B25D35"/>
    <w:rsid w:val="00B2670F"/>
    <w:rsid w:val="00B302FC"/>
    <w:rsid w:val="00B327CD"/>
    <w:rsid w:val="00B3530E"/>
    <w:rsid w:val="00B35774"/>
    <w:rsid w:val="00B44D66"/>
    <w:rsid w:val="00B456E7"/>
    <w:rsid w:val="00B460F4"/>
    <w:rsid w:val="00B54691"/>
    <w:rsid w:val="00B60467"/>
    <w:rsid w:val="00B62875"/>
    <w:rsid w:val="00B65991"/>
    <w:rsid w:val="00B667C2"/>
    <w:rsid w:val="00B704F8"/>
    <w:rsid w:val="00B76FA7"/>
    <w:rsid w:val="00B77B62"/>
    <w:rsid w:val="00B83D7E"/>
    <w:rsid w:val="00B8692C"/>
    <w:rsid w:val="00B91BD7"/>
    <w:rsid w:val="00B97ADD"/>
    <w:rsid w:val="00BA1B51"/>
    <w:rsid w:val="00BA4BBB"/>
    <w:rsid w:val="00BB26F6"/>
    <w:rsid w:val="00BB29BC"/>
    <w:rsid w:val="00BB61F0"/>
    <w:rsid w:val="00BB6912"/>
    <w:rsid w:val="00BC3D29"/>
    <w:rsid w:val="00BD09C9"/>
    <w:rsid w:val="00BD5D3D"/>
    <w:rsid w:val="00BD751A"/>
    <w:rsid w:val="00BE5578"/>
    <w:rsid w:val="00BE6482"/>
    <w:rsid w:val="00BE64CA"/>
    <w:rsid w:val="00BF1687"/>
    <w:rsid w:val="00C00A9F"/>
    <w:rsid w:val="00C02BFE"/>
    <w:rsid w:val="00C11349"/>
    <w:rsid w:val="00C13DFD"/>
    <w:rsid w:val="00C16C24"/>
    <w:rsid w:val="00C20555"/>
    <w:rsid w:val="00C219E6"/>
    <w:rsid w:val="00C21A5F"/>
    <w:rsid w:val="00C22306"/>
    <w:rsid w:val="00C23E8E"/>
    <w:rsid w:val="00C27749"/>
    <w:rsid w:val="00C278F5"/>
    <w:rsid w:val="00C31F21"/>
    <w:rsid w:val="00C40621"/>
    <w:rsid w:val="00C40C1A"/>
    <w:rsid w:val="00C47C8B"/>
    <w:rsid w:val="00C507DC"/>
    <w:rsid w:val="00C57050"/>
    <w:rsid w:val="00C6165C"/>
    <w:rsid w:val="00C64AF7"/>
    <w:rsid w:val="00C671FA"/>
    <w:rsid w:val="00C7389B"/>
    <w:rsid w:val="00C76BAE"/>
    <w:rsid w:val="00C76F02"/>
    <w:rsid w:val="00C83F23"/>
    <w:rsid w:val="00C87E19"/>
    <w:rsid w:val="00C91089"/>
    <w:rsid w:val="00C94B8F"/>
    <w:rsid w:val="00CA2A53"/>
    <w:rsid w:val="00CA36D0"/>
    <w:rsid w:val="00CA4535"/>
    <w:rsid w:val="00CB3C84"/>
    <w:rsid w:val="00CB73D3"/>
    <w:rsid w:val="00CC71C6"/>
    <w:rsid w:val="00CC7493"/>
    <w:rsid w:val="00CC798C"/>
    <w:rsid w:val="00CD64A9"/>
    <w:rsid w:val="00CE697C"/>
    <w:rsid w:val="00CF2F6E"/>
    <w:rsid w:val="00CF3848"/>
    <w:rsid w:val="00CF6497"/>
    <w:rsid w:val="00CF75D4"/>
    <w:rsid w:val="00D03473"/>
    <w:rsid w:val="00D0527F"/>
    <w:rsid w:val="00D1501C"/>
    <w:rsid w:val="00D158F8"/>
    <w:rsid w:val="00D21690"/>
    <w:rsid w:val="00D23952"/>
    <w:rsid w:val="00D24C38"/>
    <w:rsid w:val="00D2592C"/>
    <w:rsid w:val="00D3014B"/>
    <w:rsid w:val="00D329C6"/>
    <w:rsid w:val="00D37A79"/>
    <w:rsid w:val="00D461B6"/>
    <w:rsid w:val="00D467AD"/>
    <w:rsid w:val="00D50292"/>
    <w:rsid w:val="00D50BF6"/>
    <w:rsid w:val="00D51F2F"/>
    <w:rsid w:val="00D547F4"/>
    <w:rsid w:val="00D57C6C"/>
    <w:rsid w:val="00D6533F"/>
    <w:rsid w:val="00D73B86"/>
    <w:rsid w:val="00D73DEE"/>
    <w:rsid w:val="00D8358D"/>
    <w:rsid w:val="00D85D74"/>
    <w:rsid w:val="00D93471"/>
    <w:rsid w:val="00D94013"/>
    <w:rsid w:val="00D97353"/>
    <w:rsid w:val="00D97924"/>
    <w:rsid w:val="00D97F77"/>
    <w:rsid w:val="00DA0EBF"/>
    <w:rsid w:val="00DA375F"/>
    <w:rsid w:val="00DA79F9"/>
    <w:rsid w:val="00DB1700"/>
    <w:rsid w:val="00DB7FF4"/>
    <w:rsid w:val="00DC0B45"/>
    <w:rsid w:val="00DC3231"/>
    <w:rsid w:val="00DD4554"/>
    <w:rsid w:val="00DD618B"/>
    <w:rsid w:val="00DF238B"/>
    <w:rsid w:val="00DF4BCD"/>
    <w:rsid w:val="00DF522A"/>
    <w:rsid w:val="00E0015D"/>
    <w:rsid w:val="00E0019B"/>
    <w:rsid w:val="00E01726"/>
    <w:rsid w:val="00E04AF6"/>
    <w:rsid w:val="00E06526"/>
    <w:rsid w:val="00E07D77"/>
    <w:rsid w:val="00E12D60"/>
    <w:rsid w:val="00E27C44"/>
    <w:rsid w:val="00E30A42"/>
    <w:rsid w:val="00E40225"/>
    <w:rsid w:val="00E44011"/>
    <w:rsid w:val="00E4567C"/>
    <w:rsid w:val="00E457A5"/>
    <w:rsid w:val="00E46302"/>
    <w:rsid w:val="00E565C8"/>
    <w:rsid w:val="00E569B6"/>
    <w:rsid w:val="00E57596"/>
    <w:rsid w:val="00E60A16"/>
    <w:rsid w:val="00E60FBE"/>
    <w:rsid w:val="00E62A34"/>
    <w:rsid w:val="00E649DB"/>
    <w:rsid w:val="00E65FF5"/>
    <w:rsid w:val="00E75B3A"/>
    <w:rsid w:val="00E76832"/>
    <w:rsid w:val="00E77144"/>
    <w:rsid w:val="00E77DC7"/>
    <w:rsid w:val="00E77ED4"/>
    <w:rsid w:val="00E836E1"/>
    <w:rsid w:val="00E83DC1"/>
    <w:rsid w:val="00E8460D"/>
    <w:rsid w:val="00E84B49"/>
    <w:rsid w:val="00E905A3"/>
    <w:rsid w:val="00E922BE"/>
    <w:rsid w:val="00E93F2F"/>
    <w:rsid w:val="00EA1F6B"/>
    <w:rsid w:val="00EA3B13"/>
    <w:rsid w:val="00EA5569"/>
    <w:rsid w:val="00EB4A41"/>
    <w:rsid w:val="00EB61FD"/>
    <w:rsid w:val="00EC1617"/>
    <w:rsid w:val="00EC26FD"/>
    <w:rsid w:val="00EC304C"/>
    <w:rsid w:val="00EC769A"/>
    <w:rsid w:val="00EC7EEC"/>
    <w:rsid w:val="00ED16CE"/>
    <w:rsid w:val="00ED5D74"/>
    <w:rsid w:val="00EE16BB"/>
    <w:rsid w:val="00EE577B"/>
    <w:rsid w:val="00EE66F6"/>
    <w:rsid w:val="00EE7D52"/>
    <w:rsid w:val="00EF13C7"/>
    <w:rsid w:val="00EF65FE"/>
    <w:rsid w:val="00F026EA"/>
    <w:rsid w:val="00F1217B"/>
    <w:rsid w:val="00F14F9F"/>
    <w:rsid w:val="00F15F49"/>
    <w:rsid w:val="00F1706B"/>
    <w:rsid w:val="00F177B5"/>
    <w:rsid w:val="00F26568"/>
    <w:rsid w:val="00F33B47"/>
    <w:rsid w:val="00F41F20"/>
    <w:rsid w:val="00F4475D"/>
    <w:rsid w:val="00F46C9F"/>
    <w:rsid w:val="00F54A8E"/>
    <w:rsid w:val="00F642F9"/>
    <w:rsid w:val="00F64688"/>
    <w:rsid w:val="00F65DBB"/>
    <w:rsid w:val="00F65EB1"/>
    <w:rsid w:val="00F70EC5"/>
    <w:rsid w:val="00F71F00"/>
    <w:rsid w:val="00F7544E"/>
    <w:rsid w:val="00F80E3B"/>
    <w:rsid w:val="00F815FD"/>
    <w:rsid w:val="00F83470"/>
    <w:rsid w:val="00F91D9C"/>
    <w:rsid w:val="00F92A4D"/>
    <w:rsid w:val="00F92CD1"/>
    <w:rsid w:val="00F975A4"/>
    <w:rsid w:val="00F97B81"/>
    <w:rsid w:val="00FA33C1"/>
    <w:rsid w:val="00FA50FA"/>
    <w:rsid w:val="00FB7E3C"/>
    <w:rsid w:val="00FC05CD"/>
    <w:rsid w:val="00FC431B"/>
    <w:rsid w:val="00FC43C9"/>
    <w:rsid w:val="00FC4D1A"/>
    <w:rsid w:val="00FD7556"/>
    <w:rsid w:val="00FE6E02"/>
    <w:rsid w:val="00FE70F6"/>
    <w:rsid w:val="00FE7D23"/>
    <w:rsid w:val="00FF2546"/>
    <w:rsid w:val="00FF4F0D"/>
    <w:rsid w:val="00FF5022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E8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character" w:customStyle="1" w:styleId="aa">
    <w:name w:val="Цветовое выделение"/>
    <w:rsid w:val="00924BEE"/>
    <w:rPr>
      <w:b/>
      <w:color w:val="000080"/>
    </w:rPr>
  </w:style>
  <w:style w:type="paragraph" w:customStyle="1" w:styleId="ConsPlusCell">
    <w:name w:val="ConsPlusCell"/>
    <w:rsid w:val="00D034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D78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D57C6C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21C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1C84"/>
  </w:style>
  <w:style w:type="paragraph" w:styleId="af">
    <w:name w:val="footer"/>
    <w:basedOn w:val="a"/>
    <w:link w:val="af0"/>
    <w:rsid w:val="00621C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CCBF-7E57-4F24-B628-938553C3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2</cp:revision>
  <cp:lastPrinted>2020-02-17T08:46:00Z</cp:lastPrinted>
  <dcterms:created xsi:type="dcterms:W3CDTF">2020-02-18T06:13:00Z</dcterms:created>
  <dcterms:modified xsi:type="dcterms:W3CDTF">2020-02-18T06:13:00Z</dcterms:modified>
</cp:coreProperties>
</file>